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FF3EB" w14:textId="77777777" w:rsidR="004C5368" w:rsidRDefault="00EC427B">
      <w:pPr>
        <w:spacing w:before="223"/>
        <w:ind w:left="56" w:right="57"/>
        <w:jc w:val="center"/>
        <w:rPr>
          <w:b/>
          <w:sz w:val="24"/>
        </w:rPr>
      </w:pPr>
      <w:r>
        <w:rPr>
          <w:b/>
          <w:sz w:val="24"/>
        </w:rPr>
        <w:t>MUNZUR</w:t>
      </w:r>
      <w:r w:rsidR="00BC7EB1">
        <w:rPr>
          <w:b/>
          <w:spacing w:val="-1"/>
          <w:sz w:val="24"/>
        </w:rPr>
        <w:t xml:space="preserve"> </w:t>
      </w:r>
      <w:r w:rsidR="00BC7EB1">
        <w:rPr>
          <w:b/>
          <w:spacing w:val="-2"/>
          <w:sz w:val="24"/>
        </w:rPr>
        <w:t>ÜNİVERSİTESİ</w:t>
      </w:r>
    </w:p>
    <w:p w14:paraId="14BD3E5D" w14:textId="77777777" w:rsidR="00E07D1E" w:rsidRDefault="00BC7EB1">
      <w:pPr>
        <w:spacing w:before="22"/>
        <w:ind w:left="56" w:right="58"/>
        <w:jc w:val="center"/>
        <w:rPr>
          <w:b/>
          <w:spacing w:val="-6"/>
          <w:sz w:val="24"/>
        </w:rPr>
      </w:pPr>
      <w:r>
        <w:rPr>
          <w:b/>
          <w:sz w:val="24"/>
        </w:rPr>
        <w:t>60+</w:t>
      </w:r>
      <w:r>
        <w:rPr>
          <w:b/>
          <w:spacing w:val="-5"/>
          <w:sz w:val="24"/>
        </w:rPr>
        <w:t xml:space="preserve"> </w:t>
      </w:r>
      <w:r>
        <w:rPr>
          <w:b/>
          <w:sz w:val="24"/>
        </w:rPr>
        <w:t>TAZELENME</w:t>
      </w:r>
      <w:r>
        <w:rPr>
          <w:b/>
          <w:spacing w:val="-3"/>
          <w:sz w:val="24"/>
        </w:rPr>
        <w:t xml:space="preserve"> </w:t>
      </w:r>
      <w:r>
        <w:rPr>
          <w:b/>
          <w:sz w:val="24"/>
        </w:rPr>
        <w:t>ÜNİVERSİTESİ</w:t>
      </w:r>
      <w:r>
        <w:rPr>
          <w:b/>
          <w:spacing w:val="-6"/>
          <w:sz w:val="24"/>
        </w:rPr>
        <w:t xml:space="preserve"> </w:t>
      </w:r>
      <w:r w:rsidR="00E07D1E">
        <w:rPr>
          <w:b/>
          <w:spacing w:val="-6"/>
          <w:sz w:val="24"/>
        </w:rPr>
        <w:t xml:space="preserve">(MUTAÜ) </w:t>
      </w:r>
    </w:p>
    <w:p w14:paraId="3B0E2DE8" w14:textId="77777777" w:rsidR="004C5368" w:rsidRDefault="00BC7EB1">
      <w:pPr>
        <w:spacing w:before="22"/>
        <w:ind w:left="56" w:right="58"/>
        <w:jc w:val="center"/>
        <w:rPr>
          <w:b/>
          <w:sz w:val="24"/>
        </w:rPr>
      </w:pPr>
      <w:r>
        <w:rPr>
          <w:b/>
          <w:sz w:val="24"/>
        </w:rPr>
        <w:t>KOORDİNASYON</w:t>
      </w:r>
      <w:r>
        <w:rPr>
          <w:b/>
          <w:spacing w:val="-6"/>
          <w:sz w:val="24"/>
        </w:rPr>
        <w:t xml:space="preserve"> </w:t>
      </w:r>
      <w:r>
        <w:rPr>
          <w:b/>
          <w:sz w:val="24"/>
        </w:rPr>
        <w:t>OFİSİ</w:t>
      </w:r>
      <w:r>
        <w:rPr>
          <w:b/>
          <w:spacing w:val="-5"/>
          <w:sz w:val="24"/>
        </w:rPr>
        <w:t xml:space="preserve"> </w:t>
      </w:r>
      <w:r>
        <w:rPr>
          <w:b/>
          <w:spacing w:val="-2"/>
          <w:sz w:val="24"/>
        </w:rPr>
        <w:t>YÖNERGESİ</w:t>
      </w:r>
    </w:p>
    <w:p w14:paraId="2A03F8FF" w14:textId="77777777" w:rsidR="004C5368" w:rsidRDefault="004C5368">
      <w:pPr>
        <w:pStyle w:val="GvdeMetni"/>
        <w:spacing w:before="45"/>
        <w:ind w:left="0"/>
        <w:rPr>
          <w:b/>
        </w:rPr>
      </w:pPr>
    </w:p>
    <w:p w14:paraId="75740EB3" w14:textId="77777777" w:rsidR="004C5368" w:rsidRDefault="00BC7EB1">
      <w:pPr>
        <w:ind w:left="56" w:right="56"/>
        <w:jc w:val="center"/>
        <w:rPr>
          <w:b/>
          <w:sz w:val="24"/>
        </w:rPr>
      </w:pPr>
      <w:r>
        <w:rPr>
          <w:b/>
          <w:sz w:val="24"/>
        </w:rPr>
        <w:t>BİRİNCİ</w:t>
      </w:r>
      <w:r>
        <w:rPr>
          <w:b/>
          <w:spacing w:val="-6"/>
          <w:sz w:val="24"/>
        </w:rPr>
        <w:t xml:space="preserve"> </w:t>
      </w:r>
      <w:r>
        <w:rPr>
          <w:b/>
          <w:spacing w:val="-2"/>
          <w:sz w:val="24"/>
        </w:rPr>
        <w:t>BÖLÜM</w:t>
      </w:r>
    </w:p>
    <w:p w14:paraId="0064CE7C" w14:textId="77777777" w:rsidR="004C5368" w:rsidRDefault="00BC7EB1">
      <w:pPr>
        <w:pStyle w:val="Balk1"/>
        <w:spacing w:before="22"/>
        <w:ind w:left="56" w:right="57"/>
        <w:jc w:val="center"/>
      </w:pPr>
      <w:r>
        <w:t>Amaç, Kapsam</w:t>
      </w:r>
      <w:r>
        <w:rPr>
          <w:spacing w:val="-6"/>
        </w:rPr>
        <w:t xml:space="preserve"> </w:t>
      </w:r>
      <w:r>
        <w:t>ve</w:t>
      </w:r>
      <w:r>
        <w:rPr>
          <w:spacing w:val="-2"/>
        </w:rPr>
        <w:t xml:space="preserve"> Tanımlar</w:t>
      </w:r>
    </w:p>
    <w:p w14:paraId="36521C6D" w14:textId="77777777" w:rsidR="004C5368" w:rsidRDefault="004C5368">
      <w:pPr>
        <w:pStyle w:val="GvdeMetni"/>
        <w:spacing w:before="67"/>
        <w:ind w:left="0"/>
        <w:rPr>
          <w:b/>
        </w:rPr>
      </w:pPr>
    </w:p>
    <w:p w14:paraId="07194FFA" w14:textId="77777777" w:rsidR="004C5368" w:rsidRDefault="00BC7EB1">
      <w:pPr>
        <w:ind w:left="127"/>
        <w:rPr>
          <w:b/>
          <w:sz w:val="24"/>
        </w:rPr>
      </w:pPr>
      <w:r>
        <w:rPr>
          <w:b/>
          <w:spacing w:val="-4"/>
          <w:sz w:val="24"/>
        </w:rPr>
        <w:t>Amaç</w:t>
      </w:r>
    </w:p>
    <w:p w14:paraId="711DEB88" w14:textId="77777777" w:rsidR="00F5665C" w:rsidRDefault="00F5665C">
      <w:pPr>
        <w:pStyle w:val="GvdeMetni"/>
        <w:spacing w:before="29" w:line="266" w:lineRule="auto"/>
        <w:ind w:left="136" w:right="136" w:hanging="10"/>
        <w:jc w:val="both"/>
        <w:rPr>
          <w:b/>
        </w:rPr>
      </w:pPr>
      <w:r>
        <w:rPr>
          <w:b/>
        </w:rPr>
        <w:t>MADDE 1</w:t>
      </w:r>
      <w:r w:rsidRPr="00F5665C">
        <w:rPr>
          <w:b/>
        </w:rPr>
        <w:t>:</w:t>
      </w:r>
    </w:p>
    <w:p w14:paraId="23E1A5B6" w14:textId="77777777" w:rsidR="00E07D1E" w:rsidRDefault="00E07D1E">
      <w:pPr>
        <w:pStyle w:val="GvdeMetni"/>
        <w:spacing w:before="29" w:line="266" w:lineRule="auto"/>
        <w:ind w:left="136" w:right="136" w:hanging="10"/>
        <w:jc w:val="both"/>
      </w:pPr>
    </w:p>
    <w:p w14:paraId="229F00C6" w14:textId="77777777" w:rsidR="004C5368" w:rsidRDefault="00EC427B" w:rsidP="00F5665C">
      <w:pPr>
        <w:pStyle w:val="GvdeMetni"/>
        <w:numPr>
          <w:ilvl w:val="0"/>
          <w:numId w:val="10"/>
        </w:numPr>
        <w:spacing w:before="29" w:line="266" w:lineRule="auto"/>
        <w:ind w:right="136"/>
        <w:jc w:val="both"/>
      </w:pPr>
      <w:r>
        <w:t>Bu Yönerge, Munzur</w:t>
      </w:r>
      <w:r w:rsidR="00BC7EB1">
        <w:t xml:space="preserve"> Üniversitesi 60+ Tazelenme Üniversitesi Koordinasyon Ofisinin faaliyet alanını, amacını, yönetim organlarını, bu organların</w:t>
      </w:r>
      <w:r w:rsidR="00BC7EB1">
        <w:rPr>
          <w:spacing w:val="40"/>
        </w:rPr>
        <w:t xml:space="preserve"> </w:t>
      </w:r>
      <w:r w:rsidR="00BC7EB1">
        <w:t>görevlerini ve çalışma şeklini düzenlemek amacıyla hazırlanmıştır.</w:t>
      </w:r>
    </w:p>
    <w:p w14:paraId="48ED749C" w14:textId="77777777" w:rsidR="004C5368" w:rsidRDefault="004C5368">
      <w:pPr>
        <w:pStyle w:val="GvdeMetni"/>
        <w:spacing w:before="41"/>
        <w:ind w:left="0"/>
      </w:pPr>
    </w:p>
    <w:p w14:paraId="589F65DA" w14:textId="77777777" w:rsidR="004C5368" w:rsidRDefault="00BC7EB1">
      <w:pPr>
        <w:pStyle w:val="Balk1"/>
        <w:spacing w:before="1"/>
        <w:jc w:val="left"/>
      </w:pPr>
      <w:r>
        <w:rPr>
          <w:spacing w:val="-2"/>
        </w:rPr>
        <w:t>Kapsam</w:t>
      </w:r>
    </w:p>
    <w:p w14:paraId="76134C96" w14:textId="77777777" w:rsidR="00F5665C" w:rsidRDefault="00F5665C">
      <w:pPr>
        <w:pStyle w:val="GvdeMetni"/>
        <w:spacing w:before="28" w:line="268" w:lineRule="auto"/>
        <w:ind w:left="136" w:right="139" w:hanging="10"/>
        <w:jc w:val="both"/>
        <w:rPr>
          <w:b/>
        </w:rPr>
      </w:pPr>
      <w:r>
        <w:rPr>
          <w:b/>
        </w:rPr>
        <w:t xml:space="preserve">MADDE 2: </w:t>
      </w:r>
    </w:p>
    <w:p w14:paraId="5D6E0203" w14:textId="77777777" w:rsidR="00E07D1E" w:rsidRDefault="00E07D1E">
      <w:pPr>
        <w:pStyle w:val="GvdeMetni"/>
        <w:spacing w:before="28" w:line="268" w:lineRule="auto"/>
        <w:ind w:left="136" w:right="139" w:hanging="10"/>
        <w:jc w:val="both"/>
        <w:rPr>
          <w:b/>
        </w:rPr>
      </w:pPr>
    </w:p>
    <w:p w14:paraId="6050201A" w14:textId="77777777" w:rsidR="004C5368" w:rsidRDefault="00BC7EB1" w:rsidP="00F5665C">
      <w:pPr>
        <w:pStyle w:val="GvdeMetni"/>
        <w:numPr>
          <w:ilvl w:val="0"/>
          <w:numId w:val="8"/>
        </w:numPr>
        <w:spacing w:before="28" w:line="268" w:lineRule="auto"/>
        <w:ind w:right="139"/>
        <w:jc w:val="both"/>
      </w:pPr>
      <w:r>
        <w:t>Bu Yönerge</w:t>
      </w:r>
      <w:r w:rsidR="00EC427B">
        <w:t>, Munzur</w:t>
      </w:r>
      <w:r>
        <w:t xml:space="preserve"> Üniversitesi Rektörlüğü bünyesinde kurulan 60+</w:t>
      </w:r>
      <w:r>
        <w:rPr>
          <w:spacing w:val="-4"/>
        </w:rPr>
        <w:t xml:space="preserve"> </w:t>
      </w:r>
      <w:r>
        <w:t>Tazelenme</w:t>
      </w:r>
      <w:r>
        <w:rPr>
          <w:spacing w:val="-1"/>
        </w:rPr>
        <w:t xml:space="preserve"> </w:t>
      </w:r>
      <w:r>
        <w:t>Üniversitesi</w:t>
      </w:r>
      <w:r>
        <w:rPr>
          <w:spacing w:val="-3"/>
        </w:rPr>
        <w:t xml:space="preserve"> </w:t>
      </w:r>
      <w:r>
        <w:t>Koordinasyon Ofisinin</w:t>
      </w:r>
      <w:r>
        <w:rPr>
          <w:spacing w:val="-3"/>
        </w:rPr>
        <w:t xml:space="preserve"> </w:t>
      </w:r>
      <w:r>
        <w:t>amaçlarına, yönetim</w:t>
      </w:r>
      <w:r>
        <w:rPr>
          <w:spacing w:val="-3"/>
        </w:rPr>
        <w:t xml:space="preserve"> </w:t>
      </w:r>
      <w:r>
        <w:t>organlarına, yönetim organlarının görevlerine ve çalışma şekline ilişkin hükümleri kapsar.</w:t>
      </w:r>
    </w:p>
    <w:p w14:paraId="7CEC7EAD" w14:textId="77777777" w:rsidR="004C5368" w:rsidRDefault="004C5368">
      <w:pPr>
        <w:pStyle w:val="GvdeMetni"/>
        <w:spacing w:before="33"/>
        <w:ind w:left="0"/>
      </w:pPr>
    </w:p>
    <w:p w14:paraId="17C4AF02" w14:textId="77777777" w:rsidR="004C5368" w:rsidRDefault="00BC7EB1">
      <w:pPr>
        <w:pStyle w:val="Balk1"/>
        <w:jc w:val="left"/>
      </w:pPr>
      <w:r>
        <w:rPr>
          <w:spacing w:val="-2"/>
        </w:rPr>
        <w:t>Dayanak</w:t>
      </w:r>
    </w:p>
    <w:p w14:paraId="6F7A9273" w14:textId="77777777" w:rsidR="00F5665C" w:rsidRDefault="00F5665C">
      <w:pPr>
        <w:pStyle w:val="GvdeMetni"/>
        <w:spacing w:before="29" w:line="268" w:lineRule="auto"/>
        <w:ind w:left="136" w:right="139" w:hanging="10"/>
        <w:jc w:val="both"/>
        <w:rPr>
          <w:b/>
        </w:rPr>
      </w:pPr>
      <w:r>
        <w:rPr>
          <w:b/>
        </w:rPr>
        <w:t xml:space="preserve">MADDE 3: </w:t>
      </w:r>
    </w:p>
    <w:p w14:paraId="4C5144DB" w14:textId="77777777" w:rsidR="00E07D1E" w:rsidRDefault="00E07D1E">
      <w:pPr>
        <w:pStyle w:val="GvdeMetni"/>
        <w:spacing w:before="29" w:line="268" w:lineRule="auto"/>
        <w:ind w:left="136" w:right="139" w:hanging="10"/>
        <w:jc w:val="both"/>
        <w:rPr>
          <w:b/>
        </w:rPr>
      </w:pPr>
    </w:p>
    <w:p w14:paraId="64CB61CB" w14:textId="77777777" w:rsidR="004C5368" w:rsidRDefault="00BC7EB1" w:rsidP="00F5665C">
      <w:pPr>
        <w:pStyle w:val="GvdeMetni"/>
        <w:numPr>
          <w:ilvl w:val="0"/>
          <w:numId w:val="7"/>
        </w:numPr>
        <w:spacing w:before="29" w:line="268" w:lineRule="auto"/>
        <w:ind w:right="139"/>
        <w:jc w:val="both"/>
      </w:pPr>
      <w:r>
        <w:t>Bu Yönerge, “Aile ve Sosyal Hizmetler Baka</w:t>
      </w:r>
      <w:r w:rsidR="00F5665C">
        <w:t>nlığı Engelli ve Yaşlı Hizmetler</w:t>
      </w:r>
      <w:r>
        <w:t xml:space="preserve">i Genel Müdürlüğü ve </w:t>
      </w:r>
      <w:r w:rsidR="00EC427B">
        <w:t xml:space="preserve">Munzur </w:t>
      </w:r>
      <w:r>
        <w:t>Üniversitesi İş Birliği Protokolüne” dayanılarak hazırlanmıştır.</w:t>
      </w:r>
    </w:p>
    <w:p w14:paraId="69739996" w14:textId="77777777" w:rsidR="004C5368" w:rsidRDefault="004C5368">
      <w:pPr>
        <w:pStyle w:val="GvdeMetni"/>
        <w:spacing w:before="57"/>
        <w:ind w:left="0"/>
      </w:pPr>
    </w:p>
    <w:p w14:paraId="12D7FE77" w14:textId="77777777" w:rsidR="004C5368" w:rsidRDefault="00BC7EB1">
      <w:pPr>
        <w:pStyle w:val="Balk1"/>
        <w:jc w:val="left"/>
      </w:pPr>
      <w:r>
        <w:rPr>
          <w:spacing w:val="-2"/>
        </w:rPr>
        <w:t>Tanımlar</w:t>
      </w:r>
    </w:p>
    <w:p w14:paraId="0349CF16" w14:textId="77777777" w:rsidR="00F5665C" w:rsidRDefault="00BC7EB1">
      <w:pPr>
        <w:spacing w:before="29"/>
        <w:ind w:left="127"/>
        <w:rPr>
          <w:b/>
          <w:spacing w:val="-1"/>
          <w:sz w:val="24"/>
        </w:rPr>
      </w:pPr>
      <w:r>
        <w:rPr>
          <w:b/>
          <w:sz w:val="24"/>
        </w:rPr>
        <w:t>MADDE</w:t>
      </w:r>
      <w:r>
        <w:rPr>
          <w:b/>
          <w:spacing w:val="-2"/>
          <w:sz w:val="24"/>
        </w:rPr>
        <w:t xml:space="preserve"> </w:t>
      </w:r>
      <w:r>
        <w:rPr>
          <w:b/>
          <w:sz w:val="24"/>
        </w:rPr>
        <w:t>4</w:t>
      </w:r>
      <w:r w:rsidR="00F5665C">
        <w:rPr>
          <w:b/>
          <w:spacing w:val="-1"/>
          <w:sz w:val="24"/>
        </w:rPr>
        <w:t>:</w:t>
      </w:r>
    </w:p>
    <w:p w14:paraId="419A26C8" w14:textId="77777777" w:rsidR="00E07D1E" w:rsidRDefault="00E07D1E">
      <w:pPr>
        <w:spacing w:before="29"/>
        <w:ind w:left="127"/>
        <w:rPr>
          <w:b/>
          <w:spacing w:val="-1"/>
          <w:sz w:val="24"/>
        </w:rPr>
      </w:pPr>
    </w:p>
    <w:p w14:paraId="51CE8B71" w14:textId="77777777" w:rsidR="004C5368" w:rsidRPr="0087580C" w:rsidRDefault="00BC7EB1" w:rsidP="00F5665C">
      <w:pPr>
        <w:pStyle w:val="ListeParagraf"/>
        <w:numPr>
          <w:ilvl w:val="0"/>
          <w:numId w:val="12"/>
        </w:numPr>
        <w:spacing w:before="29"/>
        <w:rPr>
          <w:b/>
          <w:bCs/>
          <w:spacing w:val="-2"/>
          <w:sz w:val="24"/>
        </w:rPr>
      </w:pPr>
      <w:r w:rsidRPr="0087580C">
        <w:rPr>
          <w:b/>
          <w:bCs/>
          <w:sz w:val="24"/>
        </w:rPr>
        <w:t>Bu</w:t>
      </w:r>
      <w:r w:rsidRPr="0087580C">
        <w:rPr>
          <w:b/>
          <w:bCs/>
          <w:spacing w:val="-1"/>
          <w:sz w:val="24"/>
        </w:rPr>
        <w:t xml:space="preserve"> </w:t>
      </w:r>
      <w:r w:rsidRPr="0087580C">
        <w:rPr>
          <w:b/>
          <w:bCs/>
          <w:sz w:val="24"/>
        </w:rPr>
        <w:t xml:space="preserve">Yönergede </w:t>
      </w:r>
      <w:r w:rsidRPr="0087580C">
        <w:rPr>
          <w:b/>
          <w:bCs/>
          <w:spacing w:val="-2"/>
          <w:sz w:val="24"/>
        </w:rPr>
        <w:t>geçen;</w:t>
      </w:r>
    </w:p>
    <w:p w14:paraId="7BC85526" w14:textId="77777777" w:rsidR="00F5665C" w:rsidRDefault="00F5665C">
      <w:pPr>
        <w:spacing w:before="29"/>
        <w:ind w:left="127"/>
        <w:rPr>
          <w:sz w:val="24"/>
        </w:rPr>
      </w:pPr>
    </w:p>
    <w:p w14:paraId="4F77909C" w14:textId="77777777" w:rsidR="00F5665C" w:rsidRDefault="00F5665C" w:rsidP="00F5665C">
      <w:pPr>
        <w:pStyle w:val="ListeParagraf"/>
        <w:numPr>
          <w:ilvl w:val="0"/>
          <w:numId w:val="6"/>
        </w:numPr>
        <w:tabs>
          <w:tab w:val="left" w:pos="568"/>
        </w:tabs>
        <w:spacing w:line="275" w:lineRule="exact"/>
        <w:rPr>
          <w:sz w:val="24"/>
        </w:rPr>
      </w:pPr>
      <w:r w:rsidRPr="0087580C">
        <w:rPr>
          <w:b/>
          <w:bCs/>
          <w:sz w:val="24"/>
        </w:rPr>
        <w:t>Bakanlık:</w:t>
      </w:r>
      <w:r>
        <w:rPr>
          <w:spacing w:val="-2"/>
          <w:sz w:val="24"/>
        </w:rPr>
        <w:t xml:space="preserve"> </w:t>
      </w:r>
      <w:r>
        <w:rPr>
          <w:sz w:val="24"/>
        </w:rPr>
        <w:t>Aile</w:t>
      </w:r>
      <w:r>
        <w:rPr>
          <w:spacing w:val="-2"/>
          <w:sz w:val="24"/>
        </w:rPr>
        <w:t xml:space="preserve"> </w:t>
      </w:r>
      <w:r>
        <w:rPr>
          <w:sz w:val="24"/>
        </w:rPr>
        <w:t>ve</w:t>
      </w:r>
      <w:r>
        <w:rPr>
          <w:spacing w:val="-2"/>
          <w:sz w:val="24"/>
        </w:rPr>
        <w:t xml:space="preserve"> </w:t>
      </w:r>
      <w:r>
        <w:rPr>
          <w:sz w:val="24"/>
        </w:rPr>
        <w:t>Sosyal</w:t>
      </w:r>
      <w:r>
        <w:rPr>
          <w:spacing w:val="1"/>
          <w:sz w:val="24"/>
        </w:rPr>
        <w:t xml:space="preserve"> </w:t>
      </w:r>
      <w:r>
        <w:rPr>
          <w:sz w:val="24"/>
        </w:rPr>
        <w:t>Hizmetler</w:t>
      </w:r>
      <w:r>
        <w:rPr>
          <w:spacing w:val="-3"/>
          <w:sz w:val="24"/>
        </w:rPr>
        <w:t xml:space="preserve"> </w:t>
      </w:r>
      <w:r>
        <w:rPr>
          <w:spacing w:val="-2"/>
          <w:sz w:val="24"/>
        </w:rPr>
        <w:t>Bakanlığını,</w:t>
      </w:r>
    </w:p>
    <w:p w14:paraId="38F3899D" w14:textId="77777777" w:rsidR="00F5665C" w:rsidRDefault="00F5665C" w:rsidP="00F5665C">
      <w:pPr>
        <w:pStyle w:val="ListeParagraf"/>
        <w:numPr>
          <w:ilvl w:val="0"/>
          <w:numId w:val="6"/>
        </w:numPr>
        <w:tabs>
          <w:tab w:val="left" w:pos="568"/>
        </w:tabs>
        <w:spacing w:before="31" w:line="261" w:lineRule="auto"/>
        <w:ind w:right="135"/>
        <w:rPr>
          <w:sz w:val="24"/>
        </w:rPr>
      </w:pPr>
      <w:r w:rsidRPr="0087580C">
        <w:rPr>
          <w:b/>
          <w:bCs/>
          <w:sz w:val="24"/>
        </w:rPr>
        <w:t>Genel Müdürlük:</w:t>
      </w:r>
      <w:r>
        <w:rPr>
          <w:sz w:val="24"/>
        </w:rPr>
        <w:t xml:space="preserve"> Aile ve Sosyal Hizmetler Bakanlığı Engelli ve Yaşlı Hizmetleri Genel </w:t>
      </w:r>
      <w:r>
        <w:rPr>
          <w:spacing w:val="-2"/>
          <w:sz w:val="24"/>
        </w:rPr>
        <w:t>Müdürlüğünü,</w:t>
      </w:r>
    </w:p>
    <w:p w14:paraId="71F316D0" w14:textId="77777777" w:rsidR="00F5665C" w:rsidRDefault="00F5665C" w:rsidP="00F5665C">
      <w:pPr>
        <w:pStyle w:val="ListeParagraf"/>
        <w:numPr>
          <w:ilvl w:val="0"/>
          <w:numId w:val="6"/>
        </w:numPr>
        <w:tabs>
          <w:tab w:val="left" w:pos="568"/>
        </w:tabs>
        <w:spacing w:before="4"/>
        <w:rPr>
          <w:sz w:val="24"/>
        </w:rPr>
      </w:pPr>
      <w:r w:rsidRPr="0087580C">
        <w:rPr>
          <w:b/>
          <w:bCs/>
          <w:sz w:val="24"/>
        </w:rPr>
        <w:t>Üniversite:</w:t>
      </w:r>
      <w:r>
        <w:rPr>
          <w:spacing w:val="-2"/>
          <w:sz w:val="24"/>
        </w:rPr>
        <w:t xml:space="preserve"> </w:t>
      </w:r>
      <w:r>
        <w:rPr>
          <w:sz w:val="24"/>
        </w:rPr>
        <w:t>Munzur</w:t>
      </w:r>
      <w:r>
        <w:rPr>
          <w:spacing w:val="-2"/>
          <w:sz w:val="24"/>
        </w:rPr>
        <w:t xml:space="preserve"> Üniversitesi’ni,</w:t>
      </w:r>
    </w:p>
    <w:p w14:paraId="15BF0E0B" w14:textId="77777777" w:rsidR="00F5665C" w:rsidRDefault="00F5665C" w:rsidP="00F5665C">
      <w:pPr>
        <w:pStyle w:val="ListeParagraf"/>
        <w:numPr>
          <w:ilvl w:val="0"/>
          <w:numId w:val="6"/>
        </w:numPr>
        <w:tabs>
          <w:tab w:val="left" w:pos="567"/>
        </w:tabs>
        <w:spacing w:before="34"/>
        <w:ind w:left="567" w:hanging="359"/>
        <w:rPr>
          <w:sz w:val="24"/>
        </w:rPr>
      </w:pPr>
      <w:r w:rsidRPr="0087580C">
        <w:rPr>
          <w:b/>
          <w:bCs/>
          <w:sz w:val="24"/>
        </w:rPr>
        <w:t>Rektör:</w:t>
      </w:r>
      <w:r>
        <w:rPr>
          <w:spacing w:val="-1"/>
          <w:sz w:val="24"/>
        </w:rPr>
        <w:t xml:space="preserve"> </w:t>
      </w:r>
      <w:r>
        <w:rPr>
          <w:sz w:val="24"/>
        </w:rPr>
        <w:t>Munzur Üniversitesi</w:t>
      </w:r>
      <w:r>
        <w:rPr>
          <w:spacing w:val="-1"/>
          <w:sz w:val="24"/>
        </w:rPr>
        <w:t xml:space="preserve"> </w:t>
      </w:r>
      <w:r>
        <w:rPr>
          <w:spacing w:val="-2"/>
          <w:sz w:val="24"/>
        </w:rPr>
        <w:t>Rektörünü,</w:t>
      </w:r>
    </w:p>
    <w:p w14:paraId="5D8A85CD" w14:textId="77777777" w:rsidR="00F5665C" w:rsidRDefault="00F5665C" w:rsidP="00F5665C">
      <w:pPr>
        <w:pStyle w:val="ListeParagraf"/>
        <w:numPr>
          <w:ilvl w:val="0"/>
          <w:numId w:val="6"/>
        </w:numPr>
        <w:tabs>
          <w:tab w:val="left" w:pos="568"/>
        </w:tabs>
        <w:spacing w:before="41" w:line="268" w:lineRule="auto"/>
        <w:ind w:right="138"/>
        <w:rPr>
          <w:sz w:val="24"/>
        </w:rPr>
      </w:pPr>
      <w:r w:rsidRPr="0087580C">
        <w:rPr>
          <w:b/>
          <w:bCs/>
          <w:sz w:val="24"/>
        </w:rPr>
        <w:t>Akademik</w:t>
      </w:r>
      <w:r w:rsidRPr="0087580C">
        <w:rPr>
          <w:b/>
          <w:bCs/>
          <w:spacing w:val="31"/>
          <w:sz w:val="24"/>
        </w:rPr>
        <w:t xml:space="preserve"> </w:t>
      </w:r>
      <w:r w:rsidRPr="0087580C">
        <w:rPr>
          <w:b/>
          <w:bCs/>
          <w:sz w:val="24"/>
        </w:rPr>
        <w:t>birimler:</w:t>
      </w:r>
      <w:r>
        <w:rPr>
          <w:spacing w:val="33"/>
          <w:sz w:val="24"/>
        </w:rPr>
        <w:t xml:space="preserve"> </w:t>
      </w:r>
      <w:r>
        <w:rPr>
          <w:sz w:val="24"/>
        </w:rPr>
        <w:t>Munzur Üniversitesine</w:t>
      </w:r>
      <w:r>
        <w:rPr>
          <w:spacing w:val="31"/>
          <w:sz w:val="24"/>
        </w:rPr>
        <w:t xml:space="preserve"> </w:t>
      </w:r>
      <w:r>
        <w:rPr>
          <w:sz w:val="24"/>
        </w:rPr>
        <w:t>bağlı,</w:t>
      </w:r>
      <w:r>
        <w:rPr>
          <w:spacing w:val="31"/>
          <w:sz w:val="24"/>
        </w:rPr>
        <w:t xml:space="preserve"> </w:t>
      </w:r>
      <w:r>
        <w:rPr>
          <w:sz w:val="24"/>
        </w:rPr>
        <w:t>enstitü,</w:t>
      </w:r>
      <w:r>
        <w:rPr>
          <w:spacing w:val="31"/>
          <w:sz w:val="24"/>
        </w:rPr>
        <w:t xml:space="preserve"> </w:t>
      </w:r>
      <w:r>
        <w:rPr>
          <w:sz w:val="24"/>
        </w:rPr>
        <w:t>fakülte,</w:t>
      </w:r>
      <w:r>
        <w:rPr>
          <w:spacing w:val="32"/>
          <w:sz w:val="24"/>
        </w:rPr>
        <w:t xml:space="preserve"> </w:t>
      </w:r>
      <w:r>
        <w:rPr>
          <w:sz w:val="24"/>
        </w:rPr>
        <w:t>yüksekokul, uygulama ve araştırma merkezlerini,</w:t>
      </w:r>
    </w:p>
    <w:p w14:paraId="263BE017" w14:textId="77777777" w:rsidR="00F5665C" w:rsidRDefault="00F5665C" w:rsidP="00F5665C">
      <w:pPr>
        <w:pStyle w:val="ListeParagraf"/>
        <w:numPr>
          <w:ilvl w:val="0"/>
          <w:numId w:val="6"/>
        </w:numPr>
        <w:tabs>
          <w:tab w:val="left" w:pos="568"/>
        </w:tabs>
        <w:spacing w:line="266" w:lineRule="auto"/>
        <w:ind w:right="141"/>
        <w:rPr>
          <w:sz w:val="24"/>
        </w:rPr>
      </w:pPr>
      <w:r w:rsidRPr="0087580C">
        <w:rPr>
          <w:b/>
          <w:bCs/>
          <w:sz w:val="24"/>
        </w:rPr>
        <w:t>Protokol:</w:t>
      </w:r>
      <w:r>
        <w:rPr>
          <w:sz w:val="24"/>
        </w:rPr>
        <w:t xml:space="preserve"> Üniversite ve Aile ve Sosyal Hizmetler Bakanlığı Engelli ve Yaşlı Hizmetleri</w:t>
      </w:r>
      <w:r>
        <w:rPr>
          <w:spacing w:val="40"/>
          <w:sz w:val="24"/>
        </w:rPr>
        <w:t xml:space="preserve"> </w:t>
      </w:r>
      <w:r>
        <w:rPr>
          <w:sz w:val="24"/>
        </w:rPr>
        <w:t>Genel Müdürlüğü arasında imzalanan iş birliği protokolünü,</w:t>
      </w:r>
    </w:p>
    <w:p w14:paraId="5C599D5A" w14:textId="77777777" w:rsidR="0037007B" w:rsidRDefault="0037007B" w:rsidP="0037007B">
      <w:pPr>
        <w:tabs>
          <w:tab w:val="left" w:pos="568"/>
        </w:tabs>
        <w:spacing w:line="266" w:lineRule="auto"/>
        <w:ind w:right="141"/>
        <w:rPr>
          <w:sz w:val="24"/>
        </w:rPr>
      </w:pPr>
    </w:p>
    <w:p w14:paraId="35DFFD88" w14:textId="77777777" w:rsidR="0037007B" w:rsidRDefault="0037007B" w:rsidP="0037007B">
      <w:pPr>
        <w:tabs>
          <w:tab w:val="left" w:pos="568"/>
        </w:tabs>
        <w:spacing w:line="266" w:lineRule="auto"/>
        <w:ind w:right="141"/>
        <w:rPr>
          <w:sz w:val="24"/>
        </w:rPr>
      </w:pPr>
    </w:p>
    <w:p w14:paraId="4E86851E" w14:textId="77777777" w:rsidR="0037007B" w:rsidRDefault="0037007B" w:rsidP="0037007B">
      <w:pPr>
        <w:tabs>
          <w:tab w:val="left" w:pos="568"/>
        </w:tabs>
        <w:spacing w:line="266" w:lineRule="auto"/>
        <w:ind w:right="141"/>
        <w:rPr>
          <w:sz w:val="24"/>
        </w:rPr>
      </w:pPr>
    </w:p>
    <w:p w14:paraId="34671F94" w14:textId="77777777" w:rsidR="0037007B" w:rsidRPr="0037007B" w:rsidRDefault="0037007B" w:rsidP="0037007B">
      <w:pPr>
        <w:tabs>
          <w:tab w:val="left" w:pos="568"/>
        </w:tabs>
        <w:spacing w:line="266" w:lineRule="auto"/>
        <w:ind w:right="141"/>
        <w:rPr>
          <w:sz w:val="24"/>
        </w:rPr>
      </w:pPr>
    </w:p>
    <w:p w14:paraId="6210AB4B" w14:textId="77777777" w:rsidR="00F5665C" w:rsidRDefault="00F5665C" w:rsidP="00F5665C">
      <w:pPr>
        <w:pStyle w:val="ListeParagraf"/>
        <w:numPr>
          <w:ilvl w:val="0"/>
          <w:numId w:val="6"/>
        </w:numPr>
        <w:tabs>
          <w:tab w:val="left" w:pos="568"/>
        </w:tabs>
        <w:spacing w:before="31" w:line="268" w:lineRule="auto"/>
        <w:ind w:right="139"/>
        <w:rPr>
          <w:sz w:val="24"/>
        </w:rPr>
      </w:pPr>
      <w:r w:rsidRPr="0087580C">
        <w:rPr>
          <w:b/>
          <w:bCs/>
          <w:sz w:val="24"/>
        </w:rPr>
        <w:lastRenderedPageBreak/>
        <w:t>Proje:</w:t>
      </w:r>
      <w:r>
        <w:rPr>
          <w:spacing w:val="39"/>
          <w:sz w:val="24"/>
        </w:rPr>
        <w:t xml:space="preserve"> </w:t>
      </w:r>
      <w:r>
        <w:rPr>
          <w:sz w:val="24"/>
        </w:rPr>
        <w:t>Üniversite</w:t>
      </w:r>
      <w:r>
        <w:rPr>
          <w:spacing w:val="38"/>
          <w:sz w:val="24"/>
        </w:rPr>
        <w:t xml:space="preserve"> </w:t>
      </w:r>
      <w:r>
        <w:rPr>
          <w:sz w:val="24"/>
        </w:rPr>
        <w:t>ve</w:t>
      </w:r>
      <w:r>
        <w:rPr>
          <w:spacing w:val="40"/>
          <w:sz w:val="24"/>
        </w:rPr>
        <w:t xml:space="preserve"> </w:t>
      </w:r>
      <w:r>
        <w:rPr>
          <w:sz w:val="24"/>
        </w:rPr>
        <w:t>Bakanlık</w:t>
      </w:r>
      <w:r>
        <w:rPr>
          <w:spacing w:val="38"/>
          <w:sz w:val="24"/>
        </w:rPr>
        <w:t xml:space="preserve"> </w:t>
      </w:r>
      <w:r>
        <w:rPr>
          <w:sz w:val="24"/>
        </w:rPr>
        <w:t>iş</w:t>
      </w:r>
      <w:r>
        <w:rPr>
          <w:spacing w:val="39"/>
          <w:sz w:val="24"/>
        </w:rPr>
        <w:t xml:space="preserve"> </w:t>
      </w:r>
      <w:r>
        <w:rPr>
          <w:sz w:val="24"/>
        </w:rPr>
        <w:t>birliğinde</w:t>
      </w:r>
      <w:r>
        <w:rPr>
          <w:spacing w:val="40"/>
          <w:sz w:val="24"/>
        </w:rPr>
        <w:t xml:space="preserve"> </w:t>
      </w:r>
      <w:r>
        <w:rPr>
          <w:sz w:val="24"/>
        </w:rPr>
        <w:t>yürütülecek,</w:t>
      </w:r>
      <w:r>
        <w:rPr>
          <w:spacing w:val="40"/>
          <w:sz w:val="24"/>
        </w:rPr>
        <w:t xml:space="preserve"> </w:t>
      </w:r>
      <w:r>
        <w:rPr>
          <w:sz w:val="24"/>
        </w:rPr>
        <w:t>üniversite</w:t>
      </w:r>
      <w:r>
        <w:rPr>
          <w:spacing w:val="38"/>
          <w:sz w:val="24"/>
        </w:rPr>
        <w:t xml:space="preserve"> </w:t>
      </w:r>
      <w:r>
        <w:rPr>
          <w:sz w:val="24"/>
        </w:rPr>
        <w:t>bünyesinde</w:t>
      </w:r>
      <w:r>
        <w:rPr>
          <w:spacing w:val="38"/>
          <w:sz w:val="24"/>
        </w:rPr>
        <w:t xml:space="preserve"> </w:t>
      </w:r>
      <w:r>
        <w:rPr>
          <w:sz w:val="24"/>
        </w:rPr>
        <w:t>faaliyet gösterecek “60+ Tazelenme Üniversitesi Projesini,”</w:t>
      </w:r>
    </w:p>
    <w:p w14:paraId="34884D64" w14:textId="77777777" w:rsidR="00F5665C" w:rsidRDefault="00F5665C" w:rsidP="00F5665C">
      <w:pPr>
        <w:pStyle w:val="ListeParagraf"/>
        <w:numPr>
          <w:ilvl w:val="0"/>
          <w:numId w:val="6"/>
        </w:numPr>
        <w:tabs>
          <w:tab w:val="left" w:pos="568"/>
        </w:tabs>
        <w:spacing w:before="2" w:line="266" w:lineRule="auto"/>
        <w:ind w:right="139"/>
        <w:rPr>
          <w:sz w:val="24"/>
        </w:rPr>
      </w:pPr>
      <w:r w:rsidRPr="0087580C">
        <w:rPr>
          <w:b/>
          <w:bCs/>
          <w:sz w:val="24"/>
        </w:rPr>
        <w:t>60+ Tazelenme Üniversitesi:</w:t>
      </w:r>
      <w:r>
        <w:rPr>
          <w:sz w:val="24"/>
        </w:rPr>
        <w:t xml:space="preserve"> Türkiye’de bulunan vakıf ve devlet üniversiteleri arasında</w:t>
      </w:r>
      <w:r>
        <w:rPr>
          <w:spacing w:val="40"/>
          <w:sz w:val="24"/>
        </w:rPr>
        <w:t xml:space="preserve"> </w:t>
      </w:r>
      <w:r>
        <w:rPr>
          <w:sz w:val="24"/>
        </w:rPr>
        <w:t>gönüllü olanlar tarafından yürütülen</w:t>
      </w:r>
      <w:r>
        <w:rPr>
          <w:spacing w:val="40"/>
          <w:sz w:val="24"/>
        </w:rPr>
        <w:t xml:space="preserve"> </w:t>
      </w:r>
      <w:r>
        <w:rPr>
          <w:sz w:val="24"/>
        </w:rPr>
        <w:t>sosyal sorumluluk projesini,</w:t>
      </w:r>
    </w:p>
    <w:p w14:paraId="6C0DB371" w14:textId="77777777" w:rsidR="00E07D1E" w:rsidRPr="00E07D1E" w:rsidRDefault="00E07D1E" w:rsidP="00E07D1E">
      <w:pPr>
        <w:tabs>
          <w:tab w:val="left" w:pos="568"/>
        </w:tabs>
        <w:spacing w:before="2" w:line="266" w:lineRule="auto"/>
        <w:ind w:right="139"/>
        <w:rPr>
          <w:sz w:val="24"/>
        </w:rPr>
      </w:pPr>
    </w:p>
    <w:p w14:paraId="64A9E624" w14:textId="77777777" w:rsidR="00F5665C" w:rsidRPr="00F5665C" w:rsidRDefault="00F5665C" w:rsidP="00F5665C">
      <w:pPr>
        <w:pStyle w:val="ListeParagraf"/>
        <w:numPr>
          <w:ilvl w:val="0"/>
          <w:numId w:val="6"/>
        </w:numPr>
        <w:tabs>
          <w:tab w:val="left" w:pos="568"/>
          <w:tab w:val="left" w:pos="1280"/>
          <w:tab w:val="left" w:pos="2614"/>
          <w:tab w:val="left" w:pos="3818"/>
          <w:tab w:val="left" w:pos="4250"/>
          <w:tab w:val="left" w:pos="5318"/>
          <w:tab w:val="left" w:pos="5684"/>
          <w:tab w:val="left" w:pos="6824"/>
          <w:tab w:val="left" w:pos="8218"/>
        </w:tabs>
        <w:spacing w:line="268" w:lineRule="auto"/>
        <w:ind w:right="136"/>
        <w:rPr>
          <w:sz w:val="24"/>
        </w:rPr>
      </w:pPr>
      <w:r w:rsidRPr="0087580C">
        <w:rPr>
          <w:b/>
          <w:bCs/>
          <w:spacing w:val="-2"/>
          <w:sz w:val="24"/>
        </w:rPr>
        <w:t>Proje</w:t>
      </w:r>
      <w:r w:rsidRPr="0087580C">
        <w:rPr>
          <w:b/>
          <w:bCs/>
          <w:sz w:val="24"/>
        </w:rPr>
        <w:tab/>
      </w:r>
      <w:r w:rsidRPr="0087580C">
        <w:rPr>
          <w:b/>
          <w:bCs/>
          <w:spacing w:val="-2"/>
          <w:sz w:val="24"/>
        </w:rPr>
        <w:t>yürütücüsü:</w:t>
      </w:r>
      <w:r>
        <w:rPr>
          <w:sz w:val="24"/>
        </w:rPr>
        <w:tab/>
      </w:r>
      <w:r>
        <w:rPr>
          <w:spacing w:val="-2"/>
          <w:sz w:val="24"/>
        </w:rPr>
        <w:t>Üniversite</w:t>
      </w:r>
      <w:r>
        <w:rPr>
          <w:sz w:val="24"/>
        </w:rPr>
        <w:tab/>
      </w:r>
      <w:r>
        <w:rPr>
          <w:spacing w:val="-6"/>
          <w:sz w:val="24"/>
        </w:rPr>
        <w:t>ve</w:t>
      </w:r>
      <w:r>
        <w:rPr>
          <w:sz w:val="24"/>
        </w:rPr>
        <w:tab/>
      </w:r>
      <w:r>
        <w:rPr>
          <w:spacing w:val="-2"/>
          <w:sz w:val="24"/>
        </w:rPr>
        <w:t>Bakanlık</w:t>
      </w:r>
      <w:r>
        <w:rPr>
          <w:sz w:val="24"/>
        </w:rPr>
        <w:tab/>
      </w:r>
      <w:r>
        <w:rPr>
          <w:spacing w:val="-6"/>
          <w:sz w:val="24"/>
        </w:rPr>
        <w:t>iş</w:t>
      </w:r>
      <w:r>
        <w:rPr>
          <w:sz w:val="24"/>
        </w:rPr>
        <w:tab/>
      </w:r>
      <w:r>
        <w:rPr>
          <w:spacing w:val="-2"/>
          <w:sz w:val="24"/>
        </w:rPr>
        <w:t>birliğinde</w:t>
      </w:r>
      <w:r>
        <w:rPr>
          <w:sz w:val="24"/>
        </w:rPr>
        <w:tab/>
      </w:r>
      <w:r>
        <w:rPr>
          <w:spacing w:val="-2"/>
          <w:sz w:val="24"/>
        </w:rPr>
        <w:t>yürütülecek,</w:t>
      </w:r>
      <w:r>
        <w:rPr>
          <w:sz w:val="24"/>
        </w:rPr>
        <w:tab/>
      </w:r>
      <w:r>
        <w:rPr>
          <w:spacing w:val="-2"/>
          <w:sz w:val="24"/>
        </w:rPr>
        <w:t xml:space="preserve">Üniversite </w:t>
      </w:r>
      <w:r>
        <w:rPr>
          <w:sz w:val="24"/>
        </w:rPr>
        <w:t>bünyesinde faaliyet gösterecek “60+ Tazelenme Üniversitesi Projesi” yürütücüsünü,</w:t>
      </w:r>
    </w:p>
    <w:p w14:paraId="64EEE917" w14:textId="77777777" w:rsidR="00F5665C" w:rsidRDefault="00F5665C" w:rsidP="00F5665C">
      <w:pPr>
        <w:pStyle w:val="ListeParagraf"/>
        <w:numPr>
          <w:ilvl w:val="0"/>
          <w:numId w:val="6"/>
        </w:numPr>
        <w:tabs>
          <w:tab w:val="left" w:pos="568"/>
        </w:tabs>
        <w:spacing w:before="31"/>
        <w:rPr>
          <w:sz w:val="24"/>
        </w:rPr>
      </w:pPr>
      <w:r w:rsidRPr="0087580C">
        <w:rPr>
          <w:b/>
          <w:bCs/>
          <w:sz w:val="24"/>
        </w:rPr>
        <w:t>Ofis:</w:t>
      </w:r>
      <w:r>
        <w:rPr>
          <w:spacing w:val="-4"/>
          <w:sz w:val="24"/>
        </w:rPr>
        <w:t xml:space="preserve"> </w:t>
      </w:r>
      <w:r>
        <w:rPr>
          <w:sz w:val="24"/>
        </w:rPr>
        <w:t>60+</w:t>
      </w:r>
      <w:r>
        <w:rPr>
          <w:spacing w:val="-2"/>
          <w:sz w:val="24"/>
        </w:rPr>
        <w:t xml:space="preserve"> </w:t>
      </w:r>
      <w:r>
        <w:rPr>
          <w:sz w:val="24"/>
        </w:rPr>
        <w:t>Tazelenme</w:t>
      </w:r>
      <w:r>
        <w:rPr>
          <w:spacing w:val="-2"/>
          <w:sz w:val="24"/>
        </w:rPr>
        <w:t xml:space="preserve"> </w:t>
      </w:r>
      <w:r>
        <w:rPr>
          <w:sz w:val="24"/>
        </w:rPr>
        <w:t>Üniversitesi</w:t>
      </w:r>
      <w:r>
        <w:rPr>
          <w:spacing w:val="-2"/>
          <w:sz w:val="24"/>
        </w:rPr>
        <w:t xml:space="preserve"> </w:t>
      </w:r>
      <w:r>
        <w:rPr>
          <w:sz w:val="24"/>
        </w:rPr>
        <w:t>Koordinasyon</w:t>
      </w:r>
      <w:r>
        <w:rPr>
          <w:spacing w:val="-2"/>
          <w:sz w:val="24"/>
        </w:rPr>
        <w:t xml:space="preserve"> Ofisini,</w:t>
      </w:r>
    </w:p>
    <w:p w14:paraId="3C70F46B" w14:textId="77777777" w:rsidR="00F5665C" w:rsidRPr="00F5665C" w:rsidRDefault="00F5665C" w:rsidP="00F5665C">
      <w:pPr>
        <w:pStyle w:val="ListeParagraf"/>
        <w:numPr>
          <w:ilvl w:val="0"/>
          <w:numId w:val="6"/>
        </w:numPr>
        <w:tabs>
          <w:tab w:val="left" w:pos="566"/>
        </w:tabs>
        <w:spacing w:before="32"/>
        <w:ind w:left="566" w:hanging="358"/>
        <w:rPr>
          <w:sz w:val="24"/>
        </w:rPr>
      </w:pPr>
      <w:r w:rsidRPr="0087580C">
        <w:rPr>
          <w:b/>
          <w:bCs/>
          <w:sz w:val="24"/>
        </w:rPr>
        <w:t>Yürütme</w:t>
      </w:r>
      <w:r w:rsidRPr="0087580C">
        <w:rPr>
          <w:b/>
          <w:bCs/>
          <w:spacing w:val="-3"/>
          <w:sz w:val="24"/>
        </w:rPr>
        <w:t xml:space="preserve"> </w:t>
      </w:r>
      <w:r w:rsidRPr="0087580C">
        <w:rPr>
          <w:b/>
          <w:bCs/>
          <w:sz w:val="24"/>
        </w:rPr>
        <w:t>Kurulu:</w:t>
      </w:r>
      <w:r>
        <w:rPr>
          <w:spacing w:val="-1"/>
          <w:sz w:val="24"/>
        </w:rPr>
        <w:t xml:space="preserve"> </w:t>
      </w:r>
      <w:r>
        <w:rPr>
          <w:sz w:val="24"/>
        </w:rPr>
        <w:t>Ofisin</w:t>
      </w:r>
      <w:r>
        <w:rPr>
          <w:spacing w:val="1"/>
          <w:sz w:val="24"/>
        </w:rPr>
        <w:t xml:space="preserve"> </w:t>
      </w:r>
      <w:r>
        <w:rPr>
          <w:sz w:val="24"/>
        </w:rPr>
        <w:t>Yürütme</w:t>
      </w:r>
      <w:r>
        <w:rPr>
          <w:spacing w:val="-1"/>
          <w:sz w:val="24"/>
        </w:rPr>
        <w:t xml:space="preserve"> </w:t>
      </w:r>
      <w:r>
        <w:rPr>
          <w:sz w:val="24"/>
        </w:rPr>
        <w:t>Kurulunu,</w:t>
      </w:r>
      <w:r>
        <w:rPr>
          <w:spacing w:val="-2"/>
          <w:sz w:val="24"/>
        </w:rPr>
        <w:t xml:space="preserve"> </w:t>
      </w:r>
    </w:p>
    <w:p w14:paraId="545D7746" w14:textId="77777777" w:rsidR="004C5368" w:rsidRDefault="00BC7EB1">
      <w:pPr>
        <w:pStyle w:val="ListeParagraf"/>
        <w:numPr>
          <w:ilvl w:val="0"/>
          <w:numId w:val="6"/>
        </w:numPr>
        <w:tabs>
          <w:tab w:val="left" w:pos="568"/>
        </w:tabs>
        <w:spacing w:line="272" w:lineRule="exact"/>
        <w:rPr>
          <w:sz w:val="24"/>
        </w:rPr>
      </w:pPr>
      <w:r w:rsidRPr="0087580C">
        <w:rPr>
          <w:b/>
          <w:bCs/>
          <w:sz w:val="24"/>
        </w:rPr>
        <w:t>Koordinatör:</w:t>
      </w:r>
      <w:r>
        <w:rPr>
          <w:spacing w:val="-4"/>
          <w:sz w:val="24"/>
        </w:rPr>
        <w:t xml:space="preserve"> </w:t>
      </w:r>
      <w:r>
        <w:rPr>
          <w:sz w:val="24"/>
        </w:rPr>
        <w:t>Ofis</w:t>
      </w:r>
      <w:r>
        <w:rPr>
          <w:spacing w:val="-3"/>
          <w:sz w:val="24"/>
        </w:rPr>
        <w:t xml:space="preserve"> </w:t>
      </w:r>
      <w:r>
        <w:rPr>
          <w:spacing w:val="-2"/>
          <w:sz w:val="24"/>
        </w:rPr>
        <w:t>Koordinatörünü,</w:t>
      </w:r>
    </w:p>
    <w:p w14:paraId="20B5A06F" w14:textId="77777777" w:rsidR="004C5368" w:rsidRPr="00E07D1E" w:rsidRDefault="00BC7EB1" w:rsidP="00F5665C">
      <w:pPr>
        <w:pStyle w:val="ListeParagraf"/>
        <w:numPr>
          <w:ilvl w:val="0"/>
          <w:numId w:val="6"/>
        </w:numPr>
        <w:tabs>
          <w:tab w:val="left" w:pos="567"/>
        </w:tabs>
        <w:spacing w:before="31"/>
        <w:ind w:left="567" w:hanging="359"/>
        <w:rPr>
          <w:sz w:val="24"/>
        </w:rPr>
      </w:pPr>
      <w:r w:rsidRPr="0087580C">
        <w:rPr>
          <w:b/>
          <w:bCs/>
          <w:sz w:val="24"/>
        </w:rPr>
        <w:t>Koordinatör</w:t>
      </w:r>
      <w:r w:rsidRPr="0087580C">
        <w:rPr>
          <w:b/>
          <w:bCs/>
          <w:spacing w:val="-5"/>
          <w:sz w:val="24"/>
        </w:rPr>
        <w:t xml:space="preserve"> </w:t>
      </w:r>
      <w:r w:rsidRPr="0087580C">
        <w:rPr>
          <w:b/>
          <w:bCs/>
          <w:sz w:val="24"/>
        </w:rPr>
        <w:t>Yardımcısı:</w:t>
      </w:r>
      <w:r>
        <w:rPr>
          <w:spacing w:val="-1"/>
          <w:sz w:val="24"/>
        </w:rPr>
        <w:t xml:space="preserve"> </w:t>
      </w:r>
      <w:r>
        <w:rPr>
          <w:sz w:val="24"/>
        </w:rPr>
        <w:t>Ofis</w:t>
      </w:r>
      <w:r>
        <w:rPr>
          <w:spacing w:val="-2"/>
          <w:sz w:val="24"/>
        </w:rPr>
        <w:t xml:space="preserve"> </w:t>
      </w:r>
      <w:r>
        <w:rPr>
          <w:sz w:val="24"/>
        </w:rPr>
        <w:t>Koordinatörü</w:t>
      </w:r>
      <w:r w:rsidR="00F5665C">
        <w:rPr>
          <w:spacing w:val="-2"/>
          <w:sz w:val="24"/>
        </w:rPr>
        <w:t xml:space="preserve"> Yardımcısını </w:t>
      </w:r>
      <w:r w:rsidRPr="00F5665C">
        <w:rPr>
          <w:sz w:val="24"/>
        </w:rPr>
        <w:t xml:space="preserve">ifade </w:t>
      </w:r>
      <w:r w:rsidRPr="00F5665C">
        <w:rPr>
          <w:spacing w:val="-2"/>
          <w:sz w:val="24"/>
        </w:rPr>
        <w:t>eder.</w:t>
      </w:r>
    </w:p>
    <w:p w14:paraId="72D87A4B" w14:textId="77777777" w:rsidR="00E07D1E" w:rsidRDefault="00E07D1E" w:rsidP="00E07D1E">
      <w:pPr>
        <w:tabs>
          <w:tab w:val="left" w:pos="567"/>
        </w:tabs>
        <w:spacing w:before="31"/>
        <w:rPr>
          <w:sz w:val="24"/>
        </w:rPr>
      </w:pPr>
    </w:p>
    <w:p w14:paraId="75D88362" w14:textId="77777777" w:rsidR="00E07D1E" w:rsidRDefault="00E07D1E" w:rsidP="00E07D1E">
      <w:pPr>
        <w:spacing w:before="146"/>
        <w:ind w:left="56" w:right="57"/>
        <w:jc w:val="center"/>
        <w:rPr>
          <w:b/>
          <w:sz w:val="24"/>
        </w:rPr>
      </w:pPr>
      <w:r>
        <w:rPr>
          <w:b/>
          <w:sz w:val="24"/>
        </w:rPr>
        <w:t>İKİNCİ</w:t>
      </w:r>
      <w:r>
        <w:rPr>
          <w:b/>
          <w:spacing w:val="-6"/>
          <w:sz w:val="24"/>
        </w:rPr>
        <w:t xml:space="preserve"> </w:t>
      </w:r>
      <w:r>
        <w:rPr>
          <w:b/>
          <w:spacing w:val="-2"/>
          <w:sz w:val="24"/>
        </w:rPr>
        <w:t>BÖLÜM</w:t>
      </w:r>
    </w:p>
    <w:p w14:paraId="0E35356D" w14:textId="77777777" w:rsidR="00E07D1E" w:rsidRDefault="00E07D1E" w:rsidP="00E07D1E">
      <w:pPr>
        <w:pStyle w:val="Balk1"/>
        <w:spacing w:before="22"/>
        <w:ind w:left="56" w:right="58"/>
        <w:jc w:val="center"/>
      </w:pPr>
      <w:r>
        <w:t>60+</w:t>
      </w:r>
      <w:r>
        <w:rPr>
          <w:spacing w:val="-4"/>
        </w:rPr>
        <w:t xml:space="preserve"> </w:t>
      </w:r>
      <w:r>
        <w:t>Tazelenme</w:t>
      </w:r>
      <w:r>
        <w:rPr>
          <w:spacing w:val="-4"/>
        </w:rPr>
        <w:t xml:space="preserve"> </w:t>
      </w:r>
      <w:r>
        <w:t>Üniversitesi</w:t>
      </w:r>
      <w:r>
        <w:rPr>
          <w:spacing w:val="-3"/>
        </w:rPr>
        <w:t xml:space="preserve"> </w:t>
      </w:r>
      <w:r>
        <w:t>Koordinasyon</w:t>
      </w:r>
      <w:r>
        <w:rPr>
          <w:spacing w:val="-3"/>
        </w:rPr>
        <w:t xml:space="preserve"> </w:t>
      </w:r>
      <w:r>
        <w:t>Ofisinin</w:t>
      </w:r>
      <w:r>
        <w:rPr>
          <w:spacing w:val="-2"/>
        </w:rPr>
        <w:t xml:space="preserve"> </w:t>
      </w:r>
      <w:r>
        <w:t>Amacı</w:t>
      </w:r>
      <w:r>
        <w:rPr>
          <w:spacing w:val="-3"/>
        </w:rPr>
        <w:t xml:space="preserve"> </w:t>
      </w:r>
      <w:r>
        <w:t>ve</w:t>
      </w:r>
      <w:r>
        <w:rPr>
          <w:spacing w:val="-2"/>
        </w:rPr>
        <w:t xml:space="preserve"> </w:t>
      </w:r>
      <w:r>
        <w:t>Faaliyet</w:t>
      </w:r>
      <w:r>
        <w:rPr>
          <w:spacing w:val="-2"/>
        </w:rPr>
        <w:t xml:space="preserve"> Alanları</w:t>
      </w:r>
    </w:p>
    <w:p w14:paraId="2A4F3C97" w14:textId="77777777" w:rsidR="00E07D1E" w:rsidRDefault="00E07D1E" w:rsidP="00E07D1E">
      <w:pPr>
        <w:pStyle w:val="GvdeMetni"/>
        <w:spacing w:before="69"/>
        <w:ind w:left="0"/>
        <w:rPr>
          <w:b/>
        </w:rPr>
      </w:pPr>
    </w:p>
    <w:p w14:paraId="3CD423DA" w14:textId="77777777" w:rsidR="00E07D1E" w:rsidRDefault="00E07D1E" w:rsidP="00E07D1E">
      <w:pPr>
        <w:ind w:left="127"/>
        <w:jc w:val="both"/>
        <w:rPr>
          <w:b/>
          <w:sz w:val="24"/>
        </w:rPr>
      </w:pPr>
      <w:r>
        <w:rPr>
          <w:b/>
          <w:sz w:val="24"/>
        </w:rPr>
        <w:t xml:space="preserve">Ofisin </w:t>
      </w:r>
      <w:r>
        <w:rPr>
          <w:b/>
          <w:spacing w:val="-2"/>
          <w:sz w:val="24"/>
        </w:rPr>
        <w:t>Amacı</w:t>
      </w:r>
    </w:p>
    <w:p w14:paraId="31704879" w14:textId="77777777" w:rsidR="00E07D1E" w:rsidRDefault="00E07D1E" w:rsidP="00E07D1E">
      <w:pPr>
        <w:pStyle w:val="GvdeMetni"/>
        <w:spacing w:before="29" w:line="268" w:lineRule="auto"/>
        <w:ind w:left="136" w:right="138" w:hanging="10"/>
        <w:jc w:val="both"/>
        <w:rPr>
          <w:b/>
        </w:rPr>
      </w:pPr>
      <w:r>
        <w:rPr>
          <w:b/>
        </w:rPr>
        <w:t>MADDE 5:</w:t>
      </w:r>
    </w:p>
    <w:p w14:paraId="3B992179" w14:textId="77777777" w:rsidR="00E07D1E" w:rsidRDefault="00E07D1E" w:rsidP="00E07D1E">
      <w:pPr>
        <w:pStyle w:val="GvdeMetni"/>
        <w:spacing w:before="29" w:line="268" w:lineRule="auto"/>
        <w:ind w:left="136" w:right="138" w:hanging="10"/>
        <w:jc w:val="both"/>
        <w:rPr>
          <w:b/>
        </w:rPr>
      </w:pPr>
    </w:p>
    <w:p w14:paraId="7CA5FEC9" w14:textId="77777777" w:rsidR="00E07D1E" w:rsidRDefault="00E07D1E" w:rsidP="00E07D1E">
      <w:pPr>
        <w:pStyle w:val="GvdeMetni"/>
        <w:numPr>
          <w:ilvl w:val="0"/>
          <w:numId w:val="9"/>
        </w:numPr>
        <w:spacing w:before="29" w:line="268" w:lineRule="auto"/>
        <w:ind w:right="138"/>
        <w:jc w:val="both"/>
      </w:pPr>
      <w:r>
        <w:t>Üniversite ile Genel Müdürlük arasında imzalanan protokol çerçevesinde, Bakanlık himayesinde devam eden “60+ Tazelenme Üniversitesi Projesinin” uygulanmasını sağlamak ve bu projeyle yaşlı bakım hizmetlerinin düzenli, etkin ve verimli bir şekilde yürütülmesini temin etmek için ortak eğitim stratejileri ve politikaları belirlemek ve ilgili konularda karşılıklı koordinasyonu ve çok yönlü iş birliğini sağlamak.</w:t>
      </w:r>
    </w:p>
    <w:p w14:paraId="072C7170" w14:textId="77777777" w:rsidR="00E07D1E" w:rsidRDefault="00E07D1E" w:rsidP="00E07D1E">
      <w:pPr>
        <w:pStyle w:val="GvdeMetni"/>
        <w:spacing w:before="56"/>
        <w:ind w:left="0"/>
      </w:pPr>
    </w:p>
    <w:p w14:paraId="4F089873" w14:textId="77777777" w:rsidR="00E07D1E" w:rsidRDefault="00E07D1E" w:rsidP="00E07D1E">
      <w:pPr>
        <w:pStyle w:val="Balk1"/>
      </w:pPr>
      <w:r>
        <w:t>Faaliyet</w:t>
      </w:r>
      <w:r>
        <w:rPr>
          <w:spacing w:val="-2"/>
        </w:rPr>
        <w:t xml:space="preserve"> Alanları</w:t>
      </w:r>
    </w:p>
    <w:p w14:paraId="17CD478D" w14:textId="77777777" w:rsidR="00E07D1E" w:rsidRDefault="00E07D1E" w:rsidP="00E07D1E">
      <w:pPr>
        <w:pStyle w:val="GvdeMetni"/>
        <w:spacing w:before="29" w:line="268" w:lineRule="auto"/>
        <w:ind w:left="136" w:right="140" w:hanging="10"/>
        <w:jc w:val="both"/>
        <w:rPr>
          <w:b/>
        </w:rPr>
      </w:pPr>
      <w:r>
        <w:rPr>
          <w:b/>
        </w:rPr>
        <w:t>MADDE 6:</w:t>
      </w:r>
    </w:p>
    <w:p w14:paraId="393EA28C" w14:textId="77777777" w:rsidR="00E07D1E" w:rsidRDefault="00E07D1E" w:rsidP="00E07D1E">
      <w:pPr>
        <w:pStyle w:val="GvdeMetni"/>
        <w:spacing w:before="29" w:line="268" w:lineRule="auto"/>
        <w:ind w:left="136" w:right="140" w:hanging="10"/>
        <w:jc w:val="both"/>
        <w:rPr>
          <w:b/>
        </w:rPr>
      </w:pPr>
    </w:p>
    <w:p w14:paraId="32EEA2C9" w14:textId="77777777" w:rsidR="00E07D1E" w:rsidRDefault="00E07D1E" w:rsidP="00E07D1E">
      <w:pPr>
        <w:pStyle w:val="GvdeMetni"/>
        <w:numPr>
          <w:ilvl w:val="0"/>
          <w:numId w:val="11"/>
        </w:numPr>
        <w:spacing w:before="29" w:line="268" w:lineRule="auto"/>
        <w:ind w:right="140"/>
        <w:jc w:val="both"/>
      </w:pPr>
      <w:r>
        <w:t>Ofis, bu Yönergenin 5 inci maddesinde belirtilen amacı doğrultusunda, Projenin Üniversitede uygulanabilmesini sağlamak üzere gerektiğinde akademik birimlerle iş birliği yaparak aşağıdaki faaliyetleri yürütür:</w:t>
      </w:r>
    </w:p>
    <w:p w14:paraId="07E7CF44" w14:textId="77777777" w:rsidR="00E07D1E" w:rsidRDefault="00E07D1E" w:rsidP="00E07D1E">
      <w:pPr>
        <w:pStyle w:val="GvdeMetni"/>
        <w:spacing w:before="28"/>
        <w:ind w:left="0"/>
      </w:pPr>
    </w:p>
    <w:p w14:paraId="630719CD" w14:textId="77777777" w:rsidR="00E07D1E" w:rsidRDefault="00E07D1E" w:rsidP="00E07D1E">
      <w:pPr>
        <w:pStyle w:val="ListeParagraf"/>
        <w:numPr>
          <w:ilvl w:val="0"/>
          <w:numId w:val="5"/>
        </w:numPr>
        <w:tabs>
          <w:tab w:val="left" w:pos="568"/>
        </w:tabs>
        <w:spacing w:line="268" w:lineRule="auto"/>
        <w:ind w:right="143"/>
        <w:rPr>
          <w:sz w:val="24"/>
        </w:rPr>
      </w:pPr>
      <w:r>
        <w:rPr>
          <w:sz w:val="24"/>
        </w:rPr>
        <w:t>Yaşlı bireylere yönelik yapılan araştırmalar doğrultusunda sağlıklarını geliştirici yeni yöntemler</w:t>
      </w:r>
      <w:r>
        <w:rPr>
          <w:spacing w:val="-2"/>
          <w:sz w:val="24"/>
        </w:rPr>
        <w:t xml:space="preserve"> </w:t>
      </w:r>
      <w:r>
        <w:rPr>
          <w:sz w:val="24"/>
        </w:rPr>
        <w:t>geliştirmek</w:t>
      </w:r>
      <w:r>
        <w:rPr>
          <w:spacing w:val="-5"/>
          <w:sz w:val="24"/>
        </w:rPr>
        <w:t xml:space="preserve"> </w:t>
      </w:r>
      <w:r>
        <w:rPr>
          <w:sz w:val="24"/>
        </w:rPr>
        <w:t>ve</w:t>
      </w:r>
      <w:r>
        <w:rPr>
          <w:spacing w:val="-4"/>
          <w:sz w:val="24"/>
        </w:rPr>
        <w:t xml:space="preserve"> </w:t>
      </w:r>
      <w:r>
        <w:rPr>
          <w:sz w:val="24"/>
        </w:rPr>
        <w:t>bu</w:t>
      </w:r>
      <w:r>
        <w:rPr>
          <w:spacing w:val="-5"/>
          <w:sz w:val="24"/>
        </w:rPr>
        <w:t xml:space="preserve"> </w:t>
      </w:r>
      <w:r>
        <w:rPr>
          <w:sz w:val="24"/>
        </w:rPr>
        <w:t>alanda</w:t>
      </w:r>
      <w:r>
        <w:rPr>
          <w:spacing w:val="-5"/>
          <w:sz w:val="24"/>
        </w:rPr>
        <w:t xml:space="preserve"> </w:t>
      </w:r>
      <w:r>
        <w:rPr>
          <w:sz w:val="24"/>
        </w:rPr>
        <w:t>faaliyet</w:t>
      </w:r>
      <w:r>
        <w:rPr>
          <w:spacing w:val="-3"/>
          <w:sz w:val="24"/>
        </w:rPr>
        <w:t xml:space="preserve"> </w:t>
      </w:r>
      <w:r>
        <w:rPr>
          <w:sz w:val="24"/>
        </w:rPr>
        <w:t>gösteren</w:t>
      </w:r>
      <w:r>
        <w:rPr>
          <w:spacing w:val="-5"/>
          <w:sz w:val="24"/>
        </w:rPr>
        <w:t xml:space="preserve"> </w:t>
      </w:r>
      <w:r>
        <w:rPr>
          <w:sz w:val="24"/>
        </w:rPr>
        <w:t>birimlerimiz</w:t>
      </w:r>
      <w:r>
        <w:rPr>
          <w:spacing w:val="-4"/>
          <w:sz w:val="24"/>
        </w:rPr>
        <w:t xml:space="preserve"> </w:t>
      </w:r>
      <w:r>
        <w:rPr>
          <w:sz w:val="24"/>
        </w:rPr>
        <w:t>arasında</w:t>
      </w:r>
      <w:r>
        <w:rPr>
          <w:spacing w:val="-4"/>
          <w:sz w:val="24"/>
        </w:rPr>
        <w:t xml:space="preserve"> </w:t>
      </w:r>
      <w:r>
        <w:rPr>
          <w:sz w:val="24"/>
        </w:rPr>
        <w:t xml:space="preserve">koordinasyonu </w:t>
      </w:r>
      <w:r>
        <w:rPr>
          <w:spacing w:val="-2"/>
          <w:sz w:val="24"/>
        </w:rPr>
        <w:t>sağlamak.</w:t>
      </w:r>
    </w:p>
    <w:p w14:paraId="2275ACDC" w14:textId="77777777" w:rsidR="00E07D1E" w:rsidRDefault="00E07D1E" w:rsidP="00E07D1E">
      <w:pPr>
        <w:pStyle w:val="ListeParagraf"/>
        <w:numPr>
          <w:ilvl w:val="0"/>
          <w:numId w:val="5"/>
        </w:numPr>
        <w:tabs>
          <w:tab w:val="left" w:pos="568"/>
        </w:tabs>
        <w:spacing w:line="275" w:lineRule="exact"/>
        <w:rPr>
          <w:sz w:val="24"/>
        </w:rPr>
      </w:pPr>
      <w:r>
        <w:rPr>
          <w:sz w:val="24"/>
        </w:rPr>
        <w:t>Yaşlılarda</w:t>
      </w:r>
      <w:r>
        <w:rPr>
          <w:spacing w:val="-6"/>
          <w:sz w:val="24"/>
        </w:rPr>
        <w:t xml:space="preserve"> </w:t>
      </w:r>
      <w:r>
        <w:rPr>
          <w:sz w:val="24"/>
        </w:rPr>
        <w:t>ihtiyaçları</w:t>
      </w:r>
      <w:r>
        <w:rPr>
          <w:spacing w:val="-2"/>
          <w:sz w:val="24"/>
        </w:rPr>
        <w:t xml:space="preserve"> </w:t>
      </w:r>
      <w:r>
        <w:rPr>
          <w:sz w:val="24"/>
        </w:rPr>
        <w:t>doğrultusunda</w:t>
      </w:r>
      <w:r>
        <w:rPr>
          <w:spacing w:val="-3"/>
          <w:sz w:val="24"/>
        </w:rPr>
        <w:t xml:space="preserve"> </w:t>
      </w:r>
      <w:r>
        <w:rPr>
          <w:sz w:val="24"/>
        </w:rPr>
        <w:t>güncel</w:t>
      </w:r>
      <w:r>
        <w:rPr>
          <w:spacing w:val="3"/>
          <w:sz w:val="24"/>
        </w:rPr>
        <w:t xml:space="preserve"> </w:t>
      </w:r>
      <w:r>
        <w:rPr>
          <w:sz w:val="24"/>
        </w:rPr>
        <w:t>yaklaşımları</w:t>
      </w:r>
      <w:r>
        <w:rPr>
          <w:spacing w:val="-2"/>
          <w:sz w:val="24"/>
        </w:rPr>
        <w:t xml:space="preserve"> uygulamak.</w:t>
      </w:r>
    </w:p>
    <w:p w14:paraId="1775302B" w14:textId="77777777" w:rsidR="00E07D1E" w:rsidRDefault="00E07D1E" w:rsidP="00E07D1E">
      <w:pPr>
        <w:pStyle w:val="ListeParagraf"/>
        <w:numPr>
          <w:ilvl w:val="0"/>
          <w:numId w:val="5"/>
        </w:numPr>
        <w:tabs>
          <w:tab w:val="left" w:pos="567"/>
        </w:tabs>
        <w:spacing w:before="31"/>
        <w:ind w:left="567" w:hanging="359"/>
        <w:rPr>
          <w:sz w:val="24"/>
        </w:rPr>
      </w:pPr>
      <w:r>
        <w:rPr>
          <w:sz w:val="24"/>
        </w:rPr>
        <w:t>Yapılan</w:t>
      </w:r>
      <w:r>
        <w:rPr>
          <w:spacing w:val="-5"/>
          <w:sz w:val="24"/>
        </w:rPr>
        <w:t xml:space="preserve"> </w:t>
      </w:r>
      <w:r>
        <w:rPr>
          <w:sz w:val="24"/>
        </w:rPr>
        <w:t>çalışmalarda yaşlıların</w:t>
      </w:r>
      <w:r>
        <w:rPr>
          <w:spacing w:val="-2"/>
          <w:sz w:val="24"/>
        </w:rPr>
        <w:t xml:space="preserve"> </w:t>
      </w:r>
      <w:r>
        <w:rPr>
          <w:sz w:val="24"/>
        </w:rPr>
        <w:t>ölçme,</w:t>
      </w:r>
      <w:r>
        <w:rPr>
          <w:spacing w:val="-3"/>
          <w:sz w:val="24"/>
        </w:rPr>
        <w:t xml:space="preserve"> </w:t>
      </w:r>
      <w:r>
        <w:rPr>
          <w:sz w:val="24"/>
        </w:rPr>
        <w:t>değerlendirme</w:t>
      </w:r>
      <w:r>
        <w:rPr>
          <w:spacing w:val="-2"/>
          <w:sz w:val="24"/>
        </w:rPr>
        <w:t xml:space="preserve"> </w:t>
      </w:r>
      <w:r>
        <w:rPr>
          <w:sz w:val="24"/>
        </w:rPr>
        <w:t>ve</w:t>
      </w:r>
      <w:r>
        <w:rPr>
          <w:spacing w:val="-4"/>
          <w:sz w:val="24"/>
        </w:rPr>
        <w:t xml:space="preserve"> </w:t>
      </w:r>
      <w:r>
        <w:rPr>
          <w:sz w:val="24"/>
        </w:rPr>
        <w:t>takiplerini</w:t>
      </w:r>
      <w:r>
        <w:rPr>
          <w:spacing w:val="3"/>
          <w:sz w:val="24"/>
        </w:rPr>
        <w:t xml:space="preserve"> </w:t>
      </w:r>
      <w:r>
        <w:rPr>
          <w:spacing w:val="-2"/>
          <w:sz w:val="24"/>
        </w:rPr>
        <w:t>yapmak.</w:t>
      </w:r>
    </w:p>
    <w:p w14:paraId="05C59699" w14:textId="77777777" w:rsidR="00E07D1E" w:rsidRDefault="00E07D1E" w:rsidP="00E07D1E">
      <w:pPr>
        <w:pStyle w:val="ListeParagraf"/>
        <w:numPr>
          <w:ilvl w:val="0"/>
          <w:numId w:val="5"/>
        </w:numPr>
        <w:tabs>
          <w:tab w:val="left" w:pos="568"/>
        </w:tabs>
        <w:spacing w:before="31" w:line="268" w:lineRule="auto"/>
        <w:ind w:right="142"/>
        <w:rPr>
          <w:sz w:val="24"/>
        </w:rPr>
      </w:pPr>
      <w:r>
        <w:rPr>
          <w:sz w:val="24"/>
        </w:rPr>
        <w:t>Toplumda yer alan tüm yaşlı bireylerin fiziksel aktiviteye katılımını artırmak için çeşitli çalışmalar yaparak bunların gerekli yerlerde uygulanmasını sağlamak.</w:t>
      </w:r>
    </w:p>
    <w:p w14:paraId="082F2F2C" w14:textId="77777777" w:rsidR="00E07D1E" w:rsidRDefault="00E07D1E" w:rsidP="00E07D1E">
      <w:pPr>
        <w:pStyle w:val="ListeParagraf"/>
        <w:numPr>
          <w:ilvl w:val="0"/>
          <w:numId w:val="5"/>
        </w:numPr>
        <w:tabs>
          <w:tab w:val="left" w:pos="567"/>
        </w:tabs>
        <w:spacing w:line="275" w:lineRule="exact"/>
        <w:ind w:left="567" w:hanging="359"/>
        <w:rPr>
          <w:sz w:val="24"/>
        </w:rPr>
      </w:pPr>
      <w:r>
        <w:rPr>
          <w:sz w:val="24"/>
        </w:rPr>
        <w:t>Yaşlı</w:t>
      </w:r>
      <w:r>
        <w:rPr>
          <w:spacing w:val="-4"/>
          <w:sz w:val="24"/>
        </w:rPr>
        <w:t xml:space="preserve"> </w:t>
      </w:r>
      <w:r>
        <w:rPr>
          <w:sz w:val="24"/>
        </w:rPr>
        <w:t>bireylerin</w:t>
      </w:r>
      <w:r>
        <w:rPr>
          <w:spacing w:val="-2"/>
          <w:sz w:val="24"/>
        </w:rPr>
        <w:t xml:space="preserve"> </w:t>
      </w:r>
      <w:r>
        <w:rPr>
          <w:sz w:val="24"/>
        </w:rPr>
        <w:t>değişim ve</w:t>
      </w:r>
      <w:r>
        <w:rPr>
          <w:spacing w:val="-3"/>
          <w:sz w:val="24"/>
        </w:rPr>
        <w:t xml:space="preserve"> </w:t>
      </w:r>
      <w:r>
        <w:rPr>
          <w:sz w:val="24"/>
        </w:rPr>
        <w:t>gelişimlerini</w:t>
      </w:r>
      <w:r>
        <w:rPr>
          <w:spacing w:val="-2"/>
          <w:sz w:val="24"/>
        </w:rPr>
        <w:t xml:space="preserve"> </w:t>
      </w:r>
      <w:r>
        <w:rPr>
          <w:sz w:val="24"/>
        </w:rPr>
        <w:t>gözlemlemek</w:t>
      </w:r>
      <w:r>
        <w:rPr>
          <w:spacing w:val="-2"/>
          <w:sz w:val="24"/>
        </w:rPr>
        <w:t xml:space="preserve"> </w:t>
      </w:r>
      <w:r>
        <w:rPr>
          <w:sz w:val="24"/>
        </w:rPr>
        <w:t>ve</w:t>
      </w:r>
      <w:r>
        <w:rPr>
          <w:spacing w:val="1"/>
          <w:sz w:val="24"/>
        </w:rPr>
        <w:t xml:space="preserve"> </w:t>
      </w:r>
      <w:r>
        <w:rPr>
          <w:sz w:val="24"/>
        </w:rPr>
        <w:t>yeni</w:t>
      </w:r>
      <w:r>
        <w:rPr>
          <w:spacing w:val="-2"/>
          <w:sz w:val="24"/>
        </w:rPr>
        <w:t xml:space="preserve"> </w:t>
      </w:r>
      <w:r>
        <w:rPr>
          <w:sz w:val="24"/>
        </w:rPr>
        <w:t>planlamalar</w:t>
      </w:r>
      <w:r>
        <w:rPr>
          <w:spacing w:val="-1"/>
          <w:sz w:val="24"/>
        </w:rPr>
        <w:t xml:space="preserve"> </w:t>
      </w:r>
      <w:r>
        <w:rPr>
          <w:spacing w:val="-2"/>
          <w:sz w:val="24"/>
        </w:rPr>
        <w:t>yapmak.</w:t>
      </w:r>
    </w:p>
    <w:p w14:paraId="15315852" w14:textId="77777777" w:rsidR="00E07D1E" w:rsidRDefault="00E07D1E" w:rsidP="00E07D1E">
      <w:pPr>
        <w:pStyle w:val="ListeParagraf"/>
        <w:numPr>
          <w:ilvl w:val="0"/>
          <w:numId w:val="5"/>
        </w:numPr>
        <w:tabs>
          <w:tab w:val="left" w:pos="566"/>
          <w:tab w:val="left" w:pos="568"/>
        </w:tabs>
        <w:spacing w:before="34" w:line="268" w:lineRule="auto"/>
        <w:ind w:right="140"/>
        <w:rPr>
          <w:sz w:val="24"/>
        </w:rPr>
      </w:pPr>
      <w:r>
        <w:rPr>
          <w:sz w:val="24"/>
        </w:rPr>
        <w:t>Aktif ve sağlıklı yaşlanmayla ilgili egzersiz ve fiziksel aktivite programlarının geliştirilmesini, öneminin anlaşılmasını ve yaygınlaştırılmasını sağlamak amacıyla uygulamalar, eğitimler, projeler ve çalışmalar planlamak.</w:t>
      </w:r>
    </w:p>
    <w:p w14:paraId="0EAE516B" w14:textId="77777777" w:rsidR="0037007B" w:rsidRDefault="0037007B" w:rsidP="0037007B">
      <w:pPr>
        <w:tabs>
          <w:tab w:val="left" w:pos="566"/>
          <w:tab w:val="left" w:pos="568"/>
        </w:tabs>
        <w:spacing w:before="34" w:line="268" w:lineRule="auto"/>
        <w:ind w:right="140"/>
        <w:rPr>
          <w:sz w:val="24"/>
        </w:rPr>
      </w:pPr>
    </w:p>
    <w:p w14:paraId="48D124F2" w14:textId="77777777" w:rsidR="0037007B" w:rsidRDefault="0037007B" w:rsidP="0037007B">
      <w:pPr>
        <w:tabs>
          <w:tab w:val="left" w:pos="566"/>
          <w:tab w:val="left" w:pos="568"/>
        </w:tabs>
        <w:spacing w:before="34" w:line="268" w:lineRule="auto"/>
        <w:ind w:right="140"/>
        <w:rPr>
          <w:sz w:val="24"/>
        </w:rPr>
      </w:pPr>
    </w:p>
    <w:p w14:paraId="353B34BF" w14:textId="77777777" w:rsidR="0037007B" w:rsidRPr="0037007B" w:rsidRDefault="0037007B" w:rsidP="0037007B">
      <w:pPr>
        <w:tabs>
          <w:tab w:val="left" w:pos="566"/>
          <w:tab w:val="left" w:pos="568"/>
        </w:tabs>
        <w:spacing w:before="34" w:line="268" w:lineRule="auto"/>
        <w:ind w:right="140"/>
        <w:rPr>
          <w:sz w:val="24"/>
        </w:rPr>
      </w:pPr>
    </w:p>
    <w:p w14:paraId="36E1A1EB" w14:textId="70DFE204" w:rsidR="00652D10" w:rsidRPr="0037007B" w:rsidRDefault="00E07D1E" w:rsidP="00652D10">
      <w:pPr>
        <w:pStyle w:val="ListeParagraf"/>
        <w:numPr>
          <w:ilvl w:val="0"/>
          <w:numId w:val="5"/>
        </w:numPr>
        <w:tabs>
          <w:tab w:val="left" w:pos="568"/>
        </w:tabs>
        <w:spacing w:line="268" w:lineRule="auto"/>
        <w:ind w:right="140"/>
        <w:rPr>
          <w:sz w:val="24"/>
        </w:rPr>
      </w:pPr>
      <w:r>
        <w:rPr>
          <w:sz w:val="24"/>
        </w:rPr>
        <w:lastRenderedPageBreak/>
        <w:t>Aktif ve sağlıklı yaşlanmayı destekleyici özgün araştırmalarda bulunmak, özendirmek, isteyenlere öncülük etmek, destek sağlamak, egzersiz ve fiziksel aktivitenin etkileri konusunda eğitim programları veya seminerler düzenlemek,</w:t>
      </w:r>
    </w:p>
    <w:p w14:paraId="090D951B" w14:textId="77777777" w:rsidR="00E07D1E" w:rsidRDefault="00E07D1E" w:rsidP="00E07D1E">
      <w:pPr>
        <w:pStyle w:val="ListeParagraf"/>
        <w:numPr>
          <w:ilvl w:val="0"/>
          <w:numId w:val="5"/>
        </w:numPr>
        <w:tabs>
          <w:tab w:val="left" w:pos="568"/>
        </w:tabs>
        <w:spacing w:line="268" w:lineRule="auto"/>
        <w:ind w:right="141"/>
        <w:rPr>
          <w:sz w:val="24"/>
        </w:rPr>
      </w:pPr>
      <w:r>
        <w:rPr>
          <w:sz w:val="24"/>
        </w:rPr>
        <w:t>Yerleşik yabancı yaşlı bireylerle entegrasyonun sağlanmasıyla onlara da sağlıklı ve aktif yaşlanmaları konularında destek olmak, projeler üretmek ve uygulamak.</w:t>
      </w:r>
    </w:p>
    <w:p w14:paraId="691DF364" w14:textId="77777777" w:rsidR="00E07D1E" w:rsidRDefault="00E07D1E" w:rsidP="00E07D1E">
      <w:pPr>
        <w:pStyle w:val="ListeParagraf"/>
        <w:numPr>
          <w:ilvl w:val="0"/>
          <w:numId w:val="5"/>
        </w:numPr>
        <w:tabs>
          <w:tab w:val="left" w:pos="566"/>
          <w:tab w:val="left" w:pos="568"/>
        </w:tabs>
        <w:spacing w:line="266" w:lineRule="auto"/>
        <w:ind w:right="140"/>
        <w:rPr>
          <w:sz w:val="24"/>
        </w:rPr>
      </w:pPr>
      <w:r>
        <w:rPr>
          <w:sz w:val="24"/>
        </w:rPr>
        <w:t>Amaçları doğrultusunda yerel, ulusal ve</w:t>
      </w:r>
      <w:r>
        <w:rPr>
          <w:spacing w:val="-1"/>
          <w:sz w:val="24"/>
        </w:rPr>
        <w:t xml:space="preserve"> </w:t>
      </w:r>
      <w:r>
        <w:rPr>
          <w:sz w:val="24"/>
        </w:rPr>
        <w:t>uluslararası diğer</w:t>
      </w:r>
      <w:r>
        <w:rPr>
          <w:spacing w:val="-2"/>
          <w:sz w:val="24"/>
        </w:rPr>
        <w:t xml:space="preserve"> </w:t>
      </w:r>
      <w:r>
        <w:rPr>
          <w:sz w:val="24"/>
        </w:rPr>
        <w:t>kurum</w:t>
      </w:r>
      <w:r>
        <w:rPr>
          <w:spacing w:val="-1"/>
          <w:sz w:val="24"/>
        </w:rPr>
        <w:t xml:space="preserve"> </w:t>
      </w:r>
      <w:r>
        <w:rPr>
          <w:sz w:val="24"/>
        </w:rPr>
        <w:t>ve kuruluşlarla</w:t>
      </w:r>
      <w:r>
        <w:rPr>
          <w:spacing w:val="-1"/>
          <w:sz w:val="24"/>
        </w:rPr>
        <w:t xml:space="preserve"> </w:t>
      </w:r>
      <w:r>
        <w:rPr>
          <w:sz w:val="24"/>
        </w:rPr>
        <w:t>iş birliği yaparak atölye çalışmaları, programları ve kurslar düzenlemek.</w:t>
      </w:r>
    </w:p>
    <w:p w14:paraId="3D0F2137" w14:textId="77777777" w:rsidR="00E07D1E" w:rsidRDefault="00E07D1E" w:rsidP="00E07D1E">
      <w:pPr>
        <w:pStyle w:val="ListeParagraf"/>
        <w:numPr>
          <w:ilvl w:val="0"/>
          <w:numId w:val="5"/>
        </w:numPr>
        <w:tabs>
          <w:tab w:val="left" w:pos="566"/>
          <w:tab w:val="left" w:pos="568"/>
        </w:tabs>
        <w:spacing w:line="266" w:lineRule="auto"/>
        <w:ind w:right="142"/>
        <w:rPr>
          <w:sz w:val="24"/>
        </w:rPr>
      </w:pPr>
      <w:r>
        <w:rPr>
          <w:sz w:val="24"/>
        </w:rPr>
        <w:t>Özel veya resmi kuruluşlardan gelecek istekler doğrultusunda projelere katılmak, desteklemek ve yürütmek.</w:t>
      </w:r>
    </w:p>
    <w:p w14:paraId="087A0550" w14:textId="77777777" w:rsidR="00E07D1E" w:rsidRDefault="00E07D1E" w:rsidP="00E07D1E">
      <w:pPr>
        <w:pStyle w:val="ListeParagraf"/>
        <w:numPr>
          <w:ilvl w:val="0"/>
          <w:numId w:val="5"/>
        </w:numPr>
        <w:tabs>
          <w:tab w:val="left" w:pos="568"/>
        </w:tabs>
        <w:spacing w:before="1" w:line="266" w:lineRule="auto"/>
        <w:ind w:right="139"/>
        <w:rPr>
          <w:sz w:val="24"/>
        </w:rPr>
      </w:pPr>
      <w:r>
        <w:rPr>
          <w:sz w:val="24"/>
        </w:rPr>
        <w:t>Yurt içi ve yurt dışındaki benzer merkezlerle iş birliği yapmak ve bu amaçla bilimsel toplantılar düzenlemek, öğrenci ve öğretim üyesi değişim programları, ortak çalışmalar, projeler ve araştırmalar geliştirmek, yer almak ve desteklemek.</w:t>
      </w:r>
    </w:p>
    <w:p w14:paraId="4C2A88BB" w14:textId="77777777" w:rsidR="00E07D1E" w:rsidRPr="00E07D1E" w:rsidRDefault="00E07D1E" w:rsidP="00E07D1E">
      <w:pPr>
        <w:pStyle w:val="ListeParagraf"/>
        <w:numPr>
          <w:ilvl w:val="0"/>
          <w:numId w:val="5"/>
        </w:numPr>
        <w:tabs>
          <w:tab w:val="left" w:pos="566"/>
          <w:tab w:val="left" w:pos="568"/>
        </w:tabs>
        <w:spacing w:before="5" w:line="268" w:lineRule="auto"/>
        <w:ind w:right="139"/>
        <w:rPr>
          <w:sz w:val="24"/>
        </w:rPr>
      </w:pPr>
      <w:r>
        <w:rPr>
          <w:sz w:val="24"/>
        </w:rPr>
        <w:t>Üniversitede bu alanda çalışan öğretim elemanlarını ve uzmanları bir çatı altında bir</w:t>
      </w:r>
      <w:r>
        <w:rPr>
          <w:spacing w:val="40"/>
          <w:sz w:val="24"/>
        </w:rPr>
        <w:t xml:space="preserve"> </w:t>
      </w:r>
      <w:r>
        <w:rPr>
          <w:sz w:val="24"/>
        </w:rPr>
        <w:t>araya</w:t>
      </w:r>
      <w:r>
        <w:rPr>
          <w:spacing w:val="-1"/>
          <w:sz w:val="24"/>
        </w:rPr>
        <w:t xml:space="preserve"> </w:t>
      </w:r>
      <w:r>
        <w:rPr>
          <w:sz w:val="24"/>
        </w:rPr>
        <w:t>getirerek</w:t>
      </w:r>
      <w:r>
        <w:rPr>
          <w:spacing w:val="-2"/>
          <w:sz w:val="24"/>
        </w:rPr>
        <w:t xml:space="preserve"> </w:t>
      </w:r>
      <w:r>
        <w:rPr>
          <w:sz w:val="24"/>
        </w:rPr>
        <w:t>daha</w:t>
      </w:r>
      <w:r>
        <w:rPr>
          <w:spacing w:val="-3"/>
          <w:sz w:val="24"/>
        </w:rPr>
        <w:t xml:space="preserve"> </w:t>
      </w:r>
      <w:r>
        <w:rPr>
          <w:sz w:val="24"/>
        </w:rPr>
        <w:t>etkin</w:t>
      </w:r>
      <w:r>
        <w:rPr>
          <w:spacing w:val="-2"/>
          <w:sz w:val="24"/>
        </w:rPr>
        <w:t xml:space="preserve"> </w:t>
      </w:r>
      <w:r>
        <w:rPr>
          <w:sz w:val="24"/>
        </w:rPr>
        <w:t>çalışmalarını</w:t>
      </w:r>
      <w:r>
        <w:rPr>
          <w:spacing w:val="-2"/>
          <w:sz w:val="24"/>
        </w:rPr>
        <w:t xml:space="preserve"> </w:t>
      </w:r>
      <w:r>
        <w:rPr>
          <w:sz w:val="24"/>
        </w:rPr>
        <w:t>sağlamak;</w:t>
      </w:r>
      <w:r>
        <w:rPr>
          <w:spacing w:val="-2"/>
          <w:sz w:val="24"/>
        </w:rPr>
        <w:t xml:space="preserve"> </w:t>
      </w:r>
      <w:r>
        <w:rPr>
          <w:sz w:val="24"/>
        </w:rPr>
        <w:t>böylece</w:t>
      </w:r>
      <w:r>
        <w:rPr>
          <w:spacing w:val="-3"/>
          <w:sz w:val="24"/>
        </w:rPr>
        <w:t xml:space="preserve"> </w:t>
      </w:r>
      <w:r>
        <w:rPr>
          <w:sz w:val="24"/>
        </w:rPr>
        <w:t>bölgesel,</w:t>
      </w:r>
      <w:r>
        <w:rPr>
          <w:spacing w:val="-2"/>
          <w:sz w:val="24"/>
        </w:rPr>
        <w:t xml:space="preserve"> </w:t>
      </w:r>
      <w:r>
        <w:rPr>
          <w:sz w:val="24"/>
        </w:rPr>
        <w:t>ulusal</w:t>
      </w:r>
      <w:r>
        <w:rPr>
          <w:spacing w:val="-2"/>
          <w:sz w:val="24"/>
        </w:rPr>
        <w:t xml:space="preserve"> </w:t>
      </w:r>
      <w:r>
        <w:rPr>
          <w:sz w:val="24"/>
        </w:rPr>
        <w:t>ve</w:t>
      </w:r>
      <w:r>
        <w:rPr>
          <w:spacing w:val="-3"/>
          <w:sz w:val="24"/>
        </w:rPr>
        <w:t xml:space="preserve"> </w:t>
      </w:r>
      <w:r>
        <w:rPr>
          <w:sz w:val="24"/>
        </w:rPr>
        <w:t xml:space="preserve">uluslararası düzeyde eğitim, araştırma ve geliştirme projeleri hazırlamak, yürütmek ve </w:t>
      </w:r>
      <w:r>
        <w:rPr>
          <w:spacing w:val="-2"/>
          <w:sz w:val="24"/>
        </w:rPr>
        <w:t>değerlendirmek,</w:t>
      </w:r>
    </w:p>
    <w:p w14:paraId="16CC5064" w14:textId="77777777" w:rsidR="00E07D1E" w:rsidRDefault="00E07D1E" w:rsidP="00E07D1E">
      <w:pPr>
        <w:pStyle w:val="ListeParagraf"/>
        <w:numPr>
          <w:ilvl w:val="0"/>
          <w:numId w:val="5"/>
        </w:numPr>
        <w:tabs>
          <w:tab w:val="left" w:pos="566"/>
          <w:tab w:val="left" w:pos="568"/>
        </w:tabs>
        <w:spacing w:line="268" w:lineRule="auto"/>
        <w:ind w:right="140"/>
        <w:rPr>
          <w:sz w:val="24"/>
        </w:rPr>
      </w:pPr>
      <w:r>
        <w:rPr>
          <w:sz w:val="24"/>
        </w:rPr>
        <w:t>Ülkemizde aktif yaşlanmada egzersiz, spor ve fiziksel aktivitenin önemi ile ilgili olumlu bir tutumun yerleşmesini sağlamak için ulusal ve uluslararası düzeyde panel, çalıştay, konferans, seminer ve sempozyum gibi bilimsel etkinlikler düzenlemektir.</w:t>
      </w:r>
    </w:p>
    <w:p w14:paraId="3734D9BB" w14:textId="77777777" w:rsidR="00E07D1E" w:rsidRDefault="00E07D1E" w:rsidP="00E07D1E">
      <w:pPr>
        <w:spacing w:line="268" w:lineRule="auto"/>
        <w:rPr>
          <w:sz w:val="24"/>
        </w:rPr>
      </w:pPr>
    </w:p>
    <w:p w14:paraId="0191A6C4" w14:textId="77777777" w:rsidR="00E07D1E" w:rsidRDefault="00E07D1E" w:rsidP="00E07D1E">
      <w:pPr>
        <w:pStyle w:val="GvdeMetni"/>
        <w:spacing w:before="33"/>
        <w:ind w:left="0"/>
      </w:pPr>
    </w:p>
    <w:p w14:paraId="4BB759C9" w14:textId="77777777" w:rsidR="00E07D1E" w:rsidRDefault="00E07D1E" w:rsidP="00E07D1E">
      <w:pPr>
        <w:ind w:left="56" w:right="57"/>
        <w:jc w:val="center"/>
        <w:rPr>
          <w:b/>
          <w:sz w:val="24"/>
        </w:rPr>
      </w:pPr>
      <w:r>
        <w:rPr>
          <w:b/>
          <w:sz w:val="24"/>
        </w:rPr>
        <w:t>ÜÇÜNCÜ</w:t>
      </w:r>
      <w:r>
        <w:rPr>
          <w:b/>
          <w:spacing w:val="-6"/>
          <w:sz w:val="24"/>
        </w:rPr>
        <w:t xml:space="preserve"> </w:t>
      </w:r>
      <w:r>
        <w:rPr>
          <w:b/>
          <w:spacing w:val="-2"/>
          <w:sz w:val="24"/>
        </w:rPr>
        <w:t>BÖLÜM</w:t>
      </w:r>
    </w:p>
    <w:p w14:paraId="53FC50C8" w14:textId="77777777" w:rsidR="00E07D1E" w:rsidRDefault="00E07D1E" w:rsidP="00E07D1E">
      <w:pPr>
        <w:pStyle w:val="Balk1"/>
        <w:spacing w:before="22"/>
        <w:ind w:left="56" w:right="57"/>
        <w:jc w:val="center"/>
      </w:pPr>
      <w:r>
        <w:t>Yönetim</w:t>
      </w:r>
      <w:r>
        <w:rPr>
          <w:spacing w:val="-5"/>
        </w:rPr>
        <w:t xml:space="preserve"> </w:t>
      </w:r>
      <w:r>
        <w:t>Organları ve</w:t>
      </w:r>
      <w:r>
        <w:rPr>
          <w:spacing w:val="1"/>
        </w:rPr>
        <w:t xml:space="preserve"> </w:t>
      </w:r>
      <w:r>
        <w:rPr>
          <w:spacing w:val="-2"/>
        </w:rPr>
        <w:t>Görevleri</w:t>
      </w:r>
    </w:p>
    <w:p w14:paraId="11B3E904" w14:textId="77777777" w:rsidR="00E07D1E" w:rsidRDefault="00E07D1E" w:rsidP="00E07D1E">
      <w:pPr>
        <w:pStyle w:val="GvdeMetni"/>
        <w:spacing w:before="69"/>
        <w:ind w:left="0"/>
        <w:rPr>
          <w:b/>
        </w:rPr>
      </w:pPr>
    </w:p>
    <w:p w14:paraId="3DFF088F" w14:textId="77777777" w:rsidR="00E07D1E" w:rsidRDefault="00E07D1E" w:rsidP="00E07D1E">
      <w:pPr>
        <w:ind w:left="127"/>
        <w:jc w:val="both"/>
        <w:rPr>
          <w:b/>
          <w:sz w:val="24"/>
        </w:rPr>
      </w:pPr>
      <w:r>
        <w:rPr>
          <w:b/>
          <w:sz w:val="24"/>
        </w:rPr>
        <w:t>Yönetim</w:t>
      </w:r>
      <w:r>
        <w:rPr>
          <w:b/>
          <w:spacing w:val="-3"/>
          <w:sz w:val="24"/>
        </w:rPr>
        <w:t xml:space="preserve"> </w:t>
      </w:r>
      <w:r>
        <w:rPr>
          <w:b/>
          <w:spacing w:val="-2"/>
          <w:sz w:val="24"/>
        </w:rPr>
        <w:t>Organları</w:t>
      </w:r>
    </w:p>
    <w:p w14:paraId="7BF82213" w14:textId="77777777" w:rsidR="00E07D1E" w:rsidRDefault="00E07D1E" w:rsidP="00E07D1E">
      <w:pPr>
        <w:pStyle w:val="GvdeMetni"/>
        <w:spacing w:before="29" w:line="268" w:lineRule="auto"/>
        <w:ind w:left="136" w:right="139" w:hanging="10"/>
        <w:jc w:val="both"/>
      </w:pPr>
      <w:r>
        <w:rPr>
          <w:b/>
        </w:rPr>
        <w:t>MADDE 7:</w:t>
      </w:r>
      <w:r>
        <w:t xml:space="preserve"> </w:t>
      </w:r>
    </w:p>
    <w:p w14:paraId="794021B8" w14:textId="77777777" w:rsidR="00E07D1E" w:rsidRDefault="00E07D1E" w:rsidP="00E07D1E">
      <w:pPr>
        <w:pStyle w:val="GvdeMetni"/>
        <w:numPr>
          <w:ilvl w:val="0"/>
          <w:numId w:val="13"/>
        </w:numPr>
        <w:spacing w:before="29" w:line="268" w:lineRule="auto"/>
        <w:ind w:right="139"/>
        <w:jc w:val="both"/>
      </w:pPr>
      <w:r>
        <w:t>Ofisin yönetim organları; Proje Yürütücüsü, Koordinatör, Koordinatör Yardımcısı ve Yürütme Kurulundan oluşur.</w:t>
      </w:r>
    </w:p>
    <w:p w14:paraId="2C5A828F" w14:textId="77777777" w:rsidR="00E07D1E" w:rsidRDefault="00E07D1E" w:rsidP="00E07D1E">
      <w:pPr>
        <w:pStyle w:val="GvdeMetni"/>
        <w:spacing w:before="59"/>
        <w:ind w:left="0"/>
      </w:pPr>
    </w:p>
    <w:p w14:paraId="274F8563" w14:textId="77777777" w:rsidR="00E07D1E" w:rsidRDefault="00E07D1E" w:rsidP="00E07D1E">
      <w:pPr>
        <w:pStyle w:val="Balk1"/>
        <w:spacing w:before="1"/>
      </w:pPr>
      <w:r>
        <w:t>Proje</w:t>
      </w:r>
      <w:r>
        <w:rPr>
          <w:spacing w:val="-4"/>
        </w:rPr>
        <w:t xml:space="preserve"> </w:t>
      </w:r>
      <w:r>
        <w:rPr>
          <w:spacing w:val="-2"/>
        </w:rPr>
        <w:t>Yürütücüsü</w:t>
      </w:r>
    </w:p>
    <w:p w14:paraId="30BCEDD9" w14:textId="77777777" w:rsidR="00E07D1E" w:rsidRDefault="00E07D1E" w:rsidP="00E07D1E">
      <w:pPr>
        <w:pStyle w:val="GvdeMetni"/>
        <w:spacing w:before="28" w:line="268" w:lineRule="auto"/>
        <w:ind w:left="136" w:right="140" w:hanging="10"/>
        <w:jc w:val="both"/>
        <w:rPr>
          <w:b/>
        </w:rPr>
      </w:pPr>
      <w:r>
        <w:rPr>
          <w:b/>
        </w:rPr>
        <w:t xml:space="preserve">MADDE 8: </w:t>
      </w:r>
    </w:p>
    <w:p w14:paraId="5AFD713A" w14:textId="77777777" w:rsidR="00E07D1E" w:rsidRDefault="00E07D1E" w:rsidP="00E07D1E">
      <w:pPr>
        <w:pStyle w:val="GvdeMetni"/>
        <w:numPr>
          <w:ilvl w:val="0"/>
          <w:numId w:val="14"/>
        </w:numPr>
        <w:spacing w:before="28" w:line="268" w:lineRule="auto"/>
        <w:ind w:right="140"/>
        <w:jc w:val="both"/>
      </w:pPr>
      <w:r w:rsidRPr="00F5665C">
        <w:t>Proje Yürütücüsü; Projenin, Üniversite’de söz konusu protokol çerçevesinde akademik alanda yürütülmesini sağlamak üzere Rektör tarafından görevlendirilir. Proje Yürütücüsü aynı zamanda Koordinatörlük görevini de yürütebilir.</w:t>
      </w:r>
      <w:r>
        <w:t xml:space="preserve"> Projenin yürütülmesinden, Koordinatörlüğün bağlı bulunduğu Rektör Yardımcısına ve Rektöre karşı sorumludur.</w:t>
      </w:r>
    </w:p>
    <w:p w14:paraId="47ED9E47" w14:textId="77777777" w:rsidR="00E07D1E" w:rsidRDefault="00E07D1E" w:rsidP="00E07D1E">
      <w:pPr>
        <w:pStyle w:val="GvdeMetni"/>
        <w:spacing w:before="57"/>
        <w:ind w:left="0"/>
      </w:pPr>
    </w:p>
    <w:p w14:paraId="01DDEC54" w14:textId="77777777" w:rsidR="00E07D1E" w:rsidRDefault="00E07D1E" w:rsidP="00E07D1E">
      <w:pPr>
        <w:pStyle w:val="Balk1"/>
        <w:spacing w:before="1"/>
        <w:jc w:val="left"/>
      </w:pPr>
      <w:r>
        <w:rPr>
          <w:spacing w:val="-2"/>
        </w:rPr>
        <w:t>Koordinatör</w:t>
      </w:r>
    </w:p>
    <w:p w14:paraId="39C00086" w14:textId="77777777" w:rsidR="00E07D1E" w:rsidRDefault="00E07D1E" w:rsidP="00E07D1E">
      <w:pPr>
        <w:pStyle w:val="GvdeMetni"/>
        <w:spacing w:before="28" w:line="268" w:lineRule="auto"/>
        <w:ind w:left="136" w:right="137" w:hanging="10"/>
        <w:jc w:val="both"/>
        <w:rPr>
          <w:b/>
        </w:rPr>
      </w:pPr>
      <w:r>
        <w:rPr>
          <w:b/>
        </w:rPr>
        <w:t xml:space="preserve">MADDE 9: </w:t>
      </w:r>
    </w:p>
    <w:p w14:paraId="15E0DC64" w14:textId="77777777" w:rsidR="00E07D1E" w:rsidRDefault="00E07D1E" w:rsidP="00E07D1E">
      <w:pPr>
        <w:pStyle w:val="GvdeMetni"/>
        <w:numPr>
          <w:ilvl w:val="0"/>
          <w:numId w:val="15"/>
        </w:numPr>
        <w:spacing w:before="28" w:line="268" w:lineRule="auto"/>
        <w:ind w:right="137"/>
        <w:jc w:val="both"/>
      </w:pPr>
      <w:r w:rsidRPr="00F5665C">
        <w:t>Ofis Koordinatörü, Rektör tarafından Üniversite’de, Ofisin faaliyet alanı ile ilgili konularda görev yapan öğretim üyeleri arasından görevlendirilir.</w:t>
      </w:r>
      <w:r>
        <w:t xml:space="preserve"> Görev süresi sona eren Koordinatör yeniden</w:t>
      </w:r>
      <w:r>
        <w:rPr>
          <w:spacing w:val="-1"/>
        </w:rPr>
        <w:t xml:space="preserve"> </w:t>
      </w:r>
      <w:r>
        <w:t>görevlendirilebilir.</w:t>
      </w:r>
      <w:r>
        <w:rPr>
          <w:spacing w:val="-4"/>
        </w:rPr>
        <w:t xml:space="preserve"> </w:t>
      </w:r>
      <w:r>
        <w:t>Koordinatör,</w:t>
      </w:r>
      <w:r>
        <w:rPr>
          <w:spacing w:val="-4"/>
        </w:rPr>
        <w:t xml:space="preserve"> </w:t>
      </w:r>
      <w:r>
        <w:t>çalışmalarını</w:t>
      </w:r>
      <w:r>
        <w:rPr>
          <w:spacing w:val="-3"/>
        </w:rPr>
        <w:t xml:space="preserve"> </w:t>
      </w:r>
      <w:r>
        <w:t>Rektör Yardımcısına</w:t>
      </w:r>
      <w:r>
        <w:rPr>
          <w:spacing w:val="-4"/>
        </w:rPr>
        <w:t xml:space="preserve"> </w:t>
      </w:r>
      <w:r>
        <w:t>bağlı olarak yürütür.</w:t>
      </w:r>
    </w:p>
    <w:p w14:paraId="6E73AC49" w14:textId="77777777" w:rsidR="00E07D1E" w:rsidRDefault="00E07D1E" w:rsidP="00E07D1E">
      <w:pPr>
        <w:pStyle w:val="GvdeMetni"/>
        <w:spacing w:before="58"/>
        <w:ind w:left="0"/>
      </w:pPr>
    </w:p>
    <w:p w14:paraId="66A5630E" w14:textId="77777777" w:rsidR="00652D10" w:rsidRDefault="00652D10" w:rsidP="00E07D1E">
      <w:pPr>
        <w:pStyle w:val="Balk1"/>
        <w:jc w:val="left"/>
      </w:pPr>
    </w:p>
    <w:p w14:paraId="71D5F7B6" w14:textId="77777777" w:rsidR="00652D10" w:rsidRDefault="00652D10" w:rsidP="00E07D1E">
      <w:pPr>
        <w:pStyle w:val="Balk1"/>
        <w:jc w:val="left"/>
      </w:pPr>
    </w:p>
    <w:p w14:paraId="388CE2F9" w14:textId="77777777" w:rsidR="00652D10" w:rsidRDefault="00652D10" w:rsidP="00E07D1E">
      <w:pPr>
        <w:pStyle w:val="Balk1"/>
        <w:jc w:val="left"/>
      </w:pPr>
    </w:p>
    <w:p w14:paraId="2D5E43DD" w14:textId="77777777" w:rsidR="00652D10" w:rsidRDefault="00652D10" w:rsidP="0037007B">
      <w:pPr>
        <w:pStyle w:val="Balk1"/>
        <w:ind w:left="0"/>
        <w:jc w:val="left"/>
      </w:pPr>
    </w:p>
    <w:p w14:paraId="145E48AF" w14:textId="77777777" w:rsidR="00E07D1E" w:rsidRDefault="00E07D1E" w:rsidP="00E07D1E">
      <w:pPr>
        <w:pStyle w:val="Balk1"/>
        <w:jc w:val="left"/>
      </w:pPr>
      <w:r>
        <w:t>Koordinatörün</w:t>
      </w:r>
      <w:r>
        <w:rPr>
          <w:spacing w:val="-4"/>
        </w:rPr>
        <w:t xml:space="preserve"> </w:t>
      </w:r>
      <w:r>
        <w:rPr>
          <w:spacing w:val="-2"/>
        </w:rPr>
        <w:t>Görevleri</w:t>
      </w:r>
    </w:p>
    <w:p w14:paraId="00171B6C" w14:textId="77777777" w:rsidR="00E07D1E" w:rsidRDefault="00E07D1E" w:rsidP="00E07D1E">
      <w:pPr>
        <w:pStyle w:val="GvdeMetni"/>
        <w:spacing w:before="29"/>
        <w:ind w:left="127"/>
      </w:pPr>
      <w:r>
        <w:rPr>
          <w:b/>
        </w:rPr>
        <w:t>MADDE</w:t>
      </w:r>
      <w:r>
        <w:rPr>
          <w:b/>
          <w:spacing w:val="-1"/>
        </w:rPr>
        <w:t xml:space="preserve"> </w:t>
      </w:r>
      <w:r>
        <w:rPr>
          <w:b/>
        </w:rPr>
        <w:t>10</w:t>
      </w:r>
      <w:r w:rsidRPr="00AA0C1D">
        <w:rPr>
          <w:b/>
        </w:rPr>
        <w:t xml:space="preserve">: </w:t>
      </w:r>
    </w:p>
    <w:p w14:paraId="1183BA68" w14:textId="77777777" w:rsidR="00E07D1E" w:rsidRDefault="00E07D1E" w:rsidP="00E07D1E">
      <w:pPr>
        <w:pStyle w:val="GvdeMetni"/>
        <w:numPr>
          <w:ilvl w:val="0"/>
          <w:numId w:val="16"/>
        </w:numPr>
        <w:spacing w:before="29"/>
      </w:pPr>
      <w:r>
        <w:t>Koordinatörün</w:t>
      </w:r>
      <w:r>
        <w:rPr>
          <w:spacing w:val="-1"/>
        </w:rPr>
        <w:t xml:space="preserve"> </w:t>
      </w:r>
      <w:r>
        <w:t xml:space="preserve">görevleri </w:t>
      </w:r>
      <w:r>
        <w:rPr>
          <w:spacing w:val="-2"/>
        </w:rPr>
        <w:t>şunlardır:</w:t>
      </w:r>
    </w:p>
    <w:p w14:paraId="0592D5CB" w14:textId="77777777" w:rsidR="00E07D1E" w:rsidRDefault="00E07D1E" w:rsidP="00E07D1E">
      <w:pPr>
        <w:pStyle w:val="ListeParagraf"/>
        <w:numPr>
          <w:ilvl w:val="0"/>
          <w:numId w:val="4"/>
        </w:numPr>
        <w:tabs>
          <w:tab w:val="left" w:pos="567"/>
        </w:tabs>
        <w:spacing w:before="41"/>
        <w:ind w:left="567" w:hanging="359"/>
        <w:rPr>
          <w:sz w:val="24"/>
        </w:rPr>
      </w:pPr>
      <w:r>
        <w:rPr>
          <w:sz w:val="24"/>
        </w:rPr>
        <w:t>Ofisi</w:t>
      </w:r>
      <w:r>
        <w:rPr>
          <w:spacing w:val="-2"/>
          <w:sz w:val="24"/>
        </w:rPr>
        <w:t xml:space="preserve"> </w:t>
      </w:r>
      <w:r>
        <w:rPr>
          <w:sz w:val="24"/>
        </w:rPr>
        <w:t>temsil</w:t>
      </w:r>
      <w:r>
        <w:rPr>
          <w:spacing w:val="-1"/>
          <w:sz w:val="24"/>
        </w:rPr>
        <w:t xml:space="preserve"> </w:t>
      </w:r>
      <w:r>
        <w:rPr>
          <w:sz w:val="24"/>
        </w:rPr>
        <w:t>etmek</w:t>
      </w:r>
      <w:r>
        <w:rPr>
          <w:spacing w:val="-1"/>
          <w:sz w:val="24"/>
        </w:rPr>
        <w:t xml:space="preserve"> </w:t>
      </w:r>
      <w:r>
        <w:rPr>
          <w:sz w:val="24"/>
        </w:rPr>
        <w:t>ve</w:t>
      </w:r>
      <w:r>
        <w:rPr>
          <w:spacing w:val="-3"/>
          <w:sz w:val="24"/>
        </w:rPr>
        <w:t xml:space="preserve"> </w:t>
      </w:r>
      <w:r>
        <w:rPr>
          <w:sz w:val="24"/>
        </w:rPr>
        <w:t>Yürütme</w:t>
      </w:r>
      <w:r>
        <w:rPr>
          <w:spacing w:val="-2"/>
          <w:sz w:val="24"/>
        </w:rPr>
        <w:t xml:space="preserve"> </w:t>
      </w:r>
      <w:r>
        <w:rPr>
          <w:sz w:val="24"/>
        </w:rPr>
        <w:t>Kuruluna</w:t>
      </w:r>
      <w:r>
        <w:rPr>
          <w:spacing w:val="-1"/>
          <w:sz w:val="24"/>
        </w:rPr>
        <w:t xml:space="preserve"> </w:t>
      </w:r>
      <w:r>
        <w:rPr>
          <w:sz w:val="24"/>
        </w:rPr>
        <w:t>başkanlık</w:t>
      </w:r>
      <w:r>
        <w:rPr>
          <w:spacing w:val="2"/>
          <w:sz w:val="24"/>
        </w:rPr>
        <w:t xml:space="preserve"> </w:t>
      </w:r>
      <w:r>
        <w:rPr>
          <w:spacing w:val="-2"/>
          <w:sz w:val="24"/>
        </w:rPr>
        <w:t>yapmak,</w:t>
      </w:r>
    </w:p>
    <w:p w14:paraId="6D207BBE" w14:textId="77777777" w:rsidR="00E07D1E" w:rsidRDefault="00E07D1E" w:rsidP="00E07D1E">
      <w:pPr>
        <w:pStyle w:val="ListeParagraf"/>
        <w:numPr>
          <w:ilvl w:val="0"/>
          <w:numId w:val="4"/>
        </w:numPr>
        <w:tabs>
          <w:tab w:val="left" w:pos="567"/>
        </w:tabs>
        <w:spacing w:before="33"/>
        <w:ind w:left="567" w:hanging="359"/>
        <w:rPr>
          <w:sz w:val="24"/>
        </w:rPr>
      </w:pPr>
      <w:r>
        <w:rPr>
          <w:sz w:val="24"/>
        </w:rPr>
        <w:t>Yürütme</w:t>
      </w:r>
      <w:r>
        <w:rPr>
          <w:spacing w:val="-4"/>
          <w:sz w:val="24"/>
        </w:rPr>
        <w:t xml:space="preserve"> </w:t>
      </w:r>
      <w:r>
        <w:rPr>
          <w:sz w:val="24"/>
        </w:rPr>
        <w:t>Kurulunun</w:t>
      </w:r>
      <w:r>
        <w:rPr>
          <w:spacing w:val="-1"/>
          <w:sz w:val="24"/>
        </w:rPr>
        <w:t xml:space="preserve"> </w:t>
      </w:r>
      <w:r>
        <w:rPr>
          <w:sz w:val="24"/>
        </w:rPr>
        <w:t>aldığı</w:t>
      </w:r>
      <w:r>
        <w:rPr>
          <w:spacing w:val="-1"/>
          <w:sz w:val="24"/>
        </w:rPr>
        <w:t xml:space="preserve"> </w:t>
      </w:r>
      <w:r>
        <w:rPr>
          <w:sz w:val="24"/>
        </w:rPr>
        <w:t>kararları</w:t>
      </w:r>
      <w:r>
        <w:rPr>
          <w:spacing w:val="-2"/>
          <w:sz w:val="24"/>
        </w:rPr>
        <w:t xml:space="preserve"> </w:t>
      </w:r>
      <w:r>
        <w:rPr>
          <w:sz w:val="24"/>
        </w:rPr>
        <w:t>ve</w:t>
      </w:r>
      <w:r>
        <w:rPr>
          <w:spacing w:val="-2"/>
          <w:sz w:val="24"/>
        </w:rPr>
        <w:t xml:space="preserve"> </w:t>
      </w:r>
      <w:r>
        <w:rPr>
          <w:sz w:val="24"/>
        </w:rPr>
        <w:t>çalışma</w:t>
      </w:r>
      <w:r>
        <w:rPr>
          <w:spacing w:val="-1"/>
          <w:sz w:val="24"/>
        </w:rPr>
        <w:t xml:space="preserve"> </w:t>
      </w:r>
      <w:r>
        <w:rPr>
          <w:sz w:val="24"/>
        </w:rPr>
        <w:t>programını</w:t>
      </w:r>
      <w:r>
        <w:rPr>
          <w:spacing w:val="-1"/>
          <w:sz w:val="24"/>
        </w:rPr>
        <w:t xml:space="preserve"> </w:t>
      </w:r>
      <w:r>
        <w:rPr>
          <w:spacing w:val="-2"/>
          <w:sz w:val="24"/>
        </w:rPr>
        <w:t>uygulamak,</w:t>
      </w:r>
    </w:p>
    <w:p w14:paraId="12381C1C" w14:textId="77777777" w:rsidR="00E07D1E" w:rsidRDefault="00E07D1E" w:rsidP="00E07D1E">
      <w:pPr>
        <w:pStyle w:val="ListeParagraf"/>
        <w:numPr>
          <w:ilvl w:val="0"/>
          <w:numId w:val="4"/>
        </w:numPr>
        <w:tabs>
          <w:tab w:val="left" w:pos="567"/>
        </w:tabs>
        <w:spacing w:before="32"/>
        <w:ind w:left="567" w:hanging="359"/>
        <w:rPr>
          <w:sz w:val="24"/>
        </w:rPr>
      </w:pPr>
      <w:r>
        <w:rPr>
          <w:sz w:val="24"/>
        </w:rPr>
        <w:t>Ofisin</w:t>
      </w:r>
      <w:r>
        <w:rPr>
          <w:spacing w:val="-1"/>
          <w:sz w:val="24"/>
        </w:rPr>
        <w:t xml:space="preserve"> </w:t>
      </w:r>
      <w:r>
        <w:rPr>
          <w:sz w:val="24"/>
        </w:rPr>
        <w:t>yıllık</w:t>
      </w:r>
      <w:r>
        <w:rPr>
          <w:spacing w:val="-2"/>
          <w:sz w:val="24"/>
        </w:rPr>
        <w:t xml:space="preserve"> </w:t>
      </w:r>
      <w:r>
        <w:rPr>
          <w:sz w:val="24"/>
        </w:rPr>
        <w:t>faaliyet</w:t>
      </w:r>
      <w:r>
        <w:rPr>
          <w:spacing w:val="-2"/>
          <w:sz w:val="24"/>
        </w:rPr>
        <w:t xml:space="preserve"> </w:t>
      </w:r>
      <w:r>
        <w:rPr>
          <w:sz w:val="24"/>
        </w:rPr>
        <w:t>raporunu</w:t>
      </w:r>
      <w:r>
        <w:rPr>
          <w:spacing w:val="-3"/>
          <w:sz w:val="24"/>
        </w:rPr>
        <w:t xml:space="preserve"> </w:t>
      </w:r>
      <w:r>
        <w:rPr>
          <w:sz w:val="24"/>
        </w:rPr>
        <w:t>ve</w:t>
      </w:r>
      <w:r>
        <w:rPr>
          <w:spacing w:val="-3"/>
          <w:sz w:val="24"/>
        </w:rPr>
        <w:t xml:space="preserve"> </w:t>
      </w:r>
      <w:r>
        <w:rPr>
          <w:sz w:val="24"/>
        </w:rPr>
        <w:t>bir</w:t>
      </w:r>
      <w:r>
        <w:rPr>
          <w:spacing w:val="2"/>
          <w:sz w:val="24"/>
        </w:rPr>
        <w:t xml:space="preserve"> </w:t>
      </w:r>
      <w:r>
        <w:rPr>
          <w:sz w:val="24"/>
        </w:rPr>
        <w:t>yıl</w:t>
      </w:r>
      <w:r>
        <w:rPr>
          <w:spacing w:val="-2"/>
          <w:sz w:val="24"/>
        </w:rPr>
        <w:t xml:space="preserve"> </w:t>
      </w:r>
      <w:r>
        <w:rPr>
          <w:sz w:val="24"/>
        </w:rPr>
        <w:t>sonraki</w:t>
      </w:r>
      <w:r>
        <w:rPr>
          <w:spacing w:val="3"/>
          <w:sz w:val="24"/>
        </w:rPr>
        <w:t xml:space="preserve"> </w:t>
      </w:r>
      <w:r>
        <w:rPr>
          <w:sz w:val="24"/>
        </w:rPr>
        <w:t>yıla</w:t>
      </w:r>
      <w:r>
        <w:rPr>
          <w:spacing w:val="-3"/>
          <w:sz w:val="24"/>
        </w:rPr>
        <w:t xml:space="preserve"> </w:t>
      </w:r>
      <w:r>
        <w:rPr>
          <w:sz w:val="24"/>
        </w:rPr>
        <w:t>ait</w:t>
      </w:r>
      <w:r>
        <w:rPr>
          <w:spacing w:val="-2"/>
          <w:sz w:val="24"/>
        </w:rPr>
        <w:t xml:space="preserve"> </w:t>
      </w:r>
      <w:r>
        <w:rPr>
          <w:sz w:val="24"/>
        </w:rPr>
        <w:t>çalışma</w:t>
      </w:r>
      <w:r>
        <w:rPr>
          <w:spacing w:val="-2"/>
          <w:sz w:val="24"/>
        </w:rPr>
        <w:t xml:space="preserve"> </w:t>
      </w:r>
      <w:r>
        <w:rPr>
          <w:sz w:val="24"/>
        </w:rPr>
        <w:t>programını</w:t>
      </w:r>
      <w:r>
        <w:rPr>
          <w:spacing w:val="-2"/>
          <w:sz w:val="24"/>
        </w:rPr>
        <w:t xml:space="preserve"> hazırlamak,</w:t>
      </w:r>
    </w:p>
    <w:p w14:paraId="0D9B17CC" w14:textId="77777777" w:rsidR="00E07D1E" w:rsidRDefault="00E07D1E" w:rsidP="00E07D1E">
      <w:pPr>
        <w:pStyle w:val="ListeParagraf"/>
        <w:numPr>
          <w:ilvl w:val="0"/>
          <w:numId w:val="4"/>
        </w:numPr>
        <w:tabs>
          <w:tab w:val="left" w:pos="567"/>
        </w:tabs>
        <w:spacing w:before="33"/>
        <w:ind w:left="567" w:hanging="359"/>
        <w:rPr>
          <w:sz w:val="24"/>
        </w:rPr>
      </w:pPr>
      <w:r>
        <w:rPr>
          <w:sz w:val="24"/>
        </w:rPr>
        <w:t>Yürütme</w:t>
      </w:r>
      <w:r>
        <w:rPr>
          <w:spacing w:val="-3"/>
          <w:sz w:val="24"/>
        </w:rPr>
        <w:t xml:space="preserve"> </w:t>
      </w:r>
      <w:r>
        <w:rPr>
          <w:sz w:val="24"/>
        </w:rPr>
        <w:t>Kurulunun</w:t>
      </w:r>
      <w:r>
        <w:rPr>
          <w:spacing w:val="1"/>
          <w:sz w:val="24"/>
        </w:rPr>
        <w:t xml:space="preserve"> </w:t>
      </w:r>
      <w:r>
        <w:rPr>
          <w:sz w:val="24"/>
        </w:rPr>
        <w:t>görüşünü</w:t>
      </w:r>
      <w:r>
        <w:rPr>
          <w:spacing w:val="-1"/>
          <w:sz w:val="24"/>
        </w:rPr>
        <w:t xml:space="preserve"> </w:t>
      </w:r>
      <w:r>
        <w:rPr>
          <w:sz w:val="24"/>
        </w:rPr>
        <w:t>aldıktan</w:t>
      </w:r>
      <w:r>
        <w:rPr>
          <w:spacing w:val="-2"/>
          <w:sz w:val="24"/>
        </w:rPr>
        <w:t xml:space="preserve"> </w:t>
      </w:r>
      <w:r>
        <w:rPr>
          <w:sz w:val="24"/>
        </w:rPr>
        <w:t>sonra</w:t>
      </w:r>
      <w:r>
        <w:rPr>
          <w:spacing w:val="-2"/>
          <w:sz w:val="24"/>
        </w:rPr>
        <w:t xml:space="preserve"> </w:t>
      </w:r>
      <w:r>
        <w:rPr>
          <w:sz w:val="24"/>
        </w:rPr>
        <w:t>Rektörün</w:t>
      </w:r>
      <w:r>
        <w:rPr>
          <w:spacing w:val="-2"/>
          <w:sz w:val="24"/>
        </w:rPr>
        <w:t xml:space="preserve"> </w:t>
      </w:r>
      <w:r>
        <w:rPr>
          <w:sz w:val="24"/>
        </w:rPr>
        <w:t>onayına</w:t>
      </w:r>
      <w:r>
        <w:rPr>
          <w:spacing w:val="-1"/>
          <w:sz w:val="24"/>
        </w:rPr>
        <w:t xml:space="preserve"> </w:t>
      </w:r>
      <w:r>
        <w:rPr>
          <w:spacing w:val="-2"/>
          <w:sz w:val="24"/>
        </w:rPr>
        <w:t>sunmak,</w:t>
      </w:r>
    </w:p>
    <w:p w14:paraId="11EC9460" w14:textId="77777777" w:rsidR="00E07D1E" w:rsidRDefault="00E07D1E" w:rsidP="00E07D1E">
      <w:pPr>
        <w:pStyle w:val="ListeParagraf"/>
        <w:numPr>
          <w:ilvl w:val="0"/>
          <w:numId w:val="4"/>
        </w:numPr>
        <w:tabs>
          <w:tab w:val="left" w:pos="568"/>
          <w:tab w:val="left" w:pos="1374"/>
          <w:tab w:val="left" w:pos="3009"/>
          <w:tab w:val="left" w:pos="3800"/>
          <w:tab w:val="left" w:pos="5477"/>
          <w:tab w:val="left" w:pos="6693"/>
          <w:tab w:val="left" w:pos="7153"/>
          <w:tab w:val="left" w:pos="8038"/>
        </w:tabs>
        <w:spacing w:before="31" w:line="266" w:lineRule="auto"/>
        <w:ind w:right="142"/>
        <w:rPr>
          <w:sz w:val="24"/>
        </w:rPr>
      </w:pPr>
      <w:r>
        <w:rPr>
          <w:spacing w:val="-2"/>
          <w:sz w:val="24"/>
        </w:rPr>
        <w:t>Proje</w:t>
      </w:r>
      <w:r>
        <w:rPr>
          <w:sz w:val="24"/>
        </w:rPr>
        <w:tab/>
      </w:r>
      <w:r>
        <w:rPr>
          <w:spacing w:val="-2"/>
          <w:sz w:val="24"/>
        </w:rPr>
        <w:t>kapsamındaki</w:t>
      </w:r>
      <w:r>
        <w:rPr>
          <w:sz w:val="24"/>
        </w:rPr>
        <w:tab/>
      </w:r>
      <w:r>
        <w:rPr>
          <w:spacing w:val="-4"/>
          <w:sz w:val="24"/>
        </w:rPr>
        <w:t>diğer</w:t>
      </w:r>
      <w:r>
        <w:rPr>
          <w:sz w:val="24"/>
        </w:rPr>
        <w:tab/>
      </w:r>
      <w:r>
        <w:rPr>
          <w:spacing w:val="-2"/>
          <w:sz w:val="24"/>
        </w:rPr>
        <w:t>üniversitelerle</w:t>
      </w:r>
      <w:r>
        <w:rPr>
          <w:sz w:val="24"/>
        </w:rPr>
        <w:tab/>
      </w:r>
      <w:r>
        <w:rPr>
          <w:spacing w:val="-2"/>
          <w:sz w:val="24"/>
        </w:rPr>
        <w:t>yapılacak</w:t>
      </w:r>
      <w:r>
        <w:rPr>
          <w:sz w:val="24"/>
        </w:rPr>
        <w:tab/>
      </w:r>
      <w:r>
        <w:rPr>
          <w:spacing w:val="-6"/>
          <w:sz w:val="24"/>
        </w:rPr>
        <w:t>iş</w:t>
      </w:r>
      <w:r>
        <w:rPr>
          <w:sz w:val="24"/>
        </w:rPr>
        <w:tab/>
      </w:r>
      <w:r>
        <w:rPr>
          <w:spacing w:val="-2"/>
          <w:sz w:val="24"/>
        </w:rPr>
        <w:t>birliği</w:t>
      </w:r>
      <w:r>
        <w:rPr>
          <w:sz w:val="24"/>
        </w:rPr>
        <w:tab/>
      </w:r>
      <w:r>
        <w:rPr>
          <w:spacing w:val="-2"/>
          <w:sz w:val="24"/>
        </w:rPr>
        <w:t xml:space="preserve">çalışmaların </w:t>
      </w:r>
      <w:r>
        <w:rPr>
          <w:sz w:val="24"/>
        </w:rPr>
        <w:t>koordinasyonunu sağlamak,</w:t>
      </w:r>
    </w:p>
    <w:p w14:paraId="3C04E13F" w14:textId="77777777" w:rsidR="00E07D1E" w:rsidRPr="00E07D1E" w:rsidRDefault="00E07D1E" w:rsidP="00E07D1E">
      <w:pPr>
        <w:pStyle w:val="ListeParagraf"/>
        <w:numPr>
          <w:ilvl w:val="0"/>
          <w:numId w:val="4"/>
        </w:numPr>
        <w:tabs>
          <w:tab w:val="left" w:pos="568"/>
        </w:tabs>
        <w:spacing w:before="5"/>
        <w:rPr>
          <w:sz w:val="24"/>
        </w:rPr>
      </w:pPr>
      <w:r>
        <w:rPr>
          <w:sz w:val="24"/>
        </w:rPr>
        <w:t>Ofisin,</w:t>
      </w:r>
      <w:r>
        <w:rPr>
          <w:spacing w:val="-1"/>
          <w:sz w:val="24"/>
        </w:rPr>
        <w:t xml:space="preserve"> </w:t>
      </w:r>
      <w:r>
        <w:rPr>
          <w:sz w:val="24"/>
        </w:rPr>
        <w:t>kurum</w:t>
      </w:r>
      <w:r>
        <w:rPr>
          <w:spacing w:val="-1"/>
          <w:sz w:val="24"/>
        </w:rPr>
        <w:t xml:space="preserve"> </w:t>
      </w:r>
      <w:r>
        <w:rPr>
          <w:sz w:val="24"/>
        </w:rPr>
        <w:t>içi</w:t>
      </w:r>
      <w:r>
        <w:rPr>
          <w:spacing w:val="-1"/>
          <w:sz w:val="24"/>
        </w:rPr>
        <w:t xml:space="preserve"> </w:t>
      </w:r>
      <w:r>
        <w:rPr>
          <w:sz w:val="24"/>
        </w:rPr>
        <w:t>ve</w:t>
      </w:r>
      <w:r>
        <w:rPr>
          <w:spacing w:val="-1"/>
          <w:sz w:val="24"/>
        </w:rPr>
        <w:t xml:space="preserve"> </w:t>
      </w:r>
      <w:r>
        <w:rPr>
          <w:sz w:val="24"/>
        </w:rPr>
        <w:t>kurum</w:t>
      </w:r>
      <w:r>
        <w:rPr>
          <w:spacing w:val="-1"/>
          <w:sz w:val="24"/>
        </w:rPr>
        <w:t xml:space="preserve"> </w:t>
      </w:r>
      <w:r>
        <w:rPr>
          <w:sz w:val="24"/>
        </w:rPr>
        <w:t>dışı</w:t>
      </w:r>
      <w:r>
        <w:rPr>
          <w:spacing w:val="-1"/>
          <w:sz w:val="24"/>
        </w:rPr>
        <w:t xml:space="preserve"> </w:t>
      </w:r>
      <w:r>
        <w:rPr>
          <w:sz w:val="24"/>
        </w:rPr>
        <w:t>ilişkilerini</w:t>
      </w:r>
      <w:r>
        <w:rPr>
          <w:spacing w:val="2"/>
          <w:sz w:val="24"/>
        </w:rPr>
        <w:t xml:space="preserve"> </w:t>
      </w:r>
      <w:r>
        <w:rPr>
          <w:spacing w:val="-2"/>
          <w:sz w:val="24"/>
        </w:rPr>
        <w:t>yürütmektir.</w:t>
      </w:r>
    </w:p>
    <w:p w14:paraId="2241F479" w14:textId="77777777" w:rsidR="00E07D1E" w:rsidRPr="00E07D1E" w:rsidRDefault="00E07D1E" w:rsidP="00E07D1E">
      <w:pPr>
        <w:tabs>
          <w:tab w:val="left" w:pos="568"/>
        </w:tabs>
        <w:spacing w:before="5"/>
        <w:rPr>
          <w:sz w:val="24"/>
        </w:rPr>
      </w:pPr>
    </w:p>
    <w:p w14:paraId="574C7D7A" w14:textId="77777777" w:rsidR="00E07D1E" w:rsidRDefault="00E07D1E" w:rsidP="00E07D1E">
      <w:pPr>
        <w:pStyle w:val="Balk1"/>
        <w:spacing w:before="1"/>
        <w:ind w:left="0"/>
        <w:rPr>
          <w:b w:val="0"/>
          <w:bCs w:val="0"/>
        </w:rPr>
      </w:pPr>
    </w:p>
    <w:p w14:paraId="2C76A204" w14:textId="77777777" w:rsidR="00E07D1E" w:rsidRDefault="00E07D1E" w:rsidP="00E07D1E">
      <w:pPr>
        <w:pStyle w:val="Balk1"/>
        <w:spacing w:before="1"/>
        <w:ind w:left="0"/>
      </w:pPr>
      <w:r>
        <w:rPr>
          <w:b w:val="0"/>
          <w:bCs w:val="0"/>
        </w:rPr>
        <w:t xml:space="preserve">  </w:t>
      </w:r>
      <w:r>
        <w:t>Koordinatör</w:t>
      </w:r>
      <w:r>
        <w:rPr>
          <w:spacing w:val="-5"/>
        </w:rPr>
        <w:t xml:space="preserve"> </w:t>
      </w:r>
      <w:r>
        <w:rPr>
          <w:spacing w:val="-2"/>
        </w:rPr>
        <w:t>Yardımcısı</w:t>
      </w:r>
    </w:p>
    <w:p w14:paraId="5E322E1F" w14:textId="77777777" w:rsidR="00E07D1E" w:rsidRDefault="00E07D1E" w:rsidP="00E07D1E">
      <w:pPr>
        <w:pStyle w:val="GvdeMetni"/>
        <w:spacing w:before="36" w:line="268" w:lineRule="auto"/>
        <w:ind w:left="151" w:right="138" w:hanging="10"/>
        <w:jc w:val="both"/>
      </w:pPr>
      <w:r>
        <w:rPr>
          <w:b/>
        </w:rPr>
        <w:t>MADDE 11:</w:t>
      </w:r>
      <w:r>
        <w:t xml:space="preserve"> </w:t>
      </w:r>
    </w:p>
    <w:p w14:paraId="46203DB8" w14:textId="77777777" w:rsidR="00E07D1E" w:rsidRDefault="00E07D1E" w:rsidP="00E07D1E">
      <w:pPr>
        <w:pStyle w:val="GvdeMetni"/>
        <w:spacing w:before="36" w:line="268" w:lineRule="auto"/>
        <w:ind w:left="151" w:right="138" w:hanging="10"/>
        <w:jc w:val="both"/>
      </w:pPr>
    </w:p>
    <w:p w14:paraId="5DEC893E" w14:textId="77777777" w:rsidR="00E07D1E" w:rsidRDefault="00E07D1E" w:rsidP="00E07D1E">
      <w:pPr>
        <w:pStyle w:val="GvdeMetni"/>
        <w:numPr>
          <w:ilvl w:val="0"/>
          <w:numId w:val="17"/>
        </w:numPr>
        <w:spacing w:before="36" w:line="268" w:lineRule="auto"/>
        <w:ind w:right="138"/>
        <w:jc w:val="both"/>
      </w:pPr>
      <w:r w:rsidRPr="00AA0C1D">
        <w:t>Koordinatör Yardımcısı, koordinatörlüğün önerisiyle Rektör tarafından Üniversite’de görev yapan akademik personeller arasından görevlendirilir.</w:t>
      </w:r>
      <w:r>
        <w:t xml:space="preserve"> Koordinatör Yardımcısının görev süresi, Koordinatörün görev süresinin bitmesi ile sonlanır.</w:t>
      </w:r>
    </w:p>
    <w:p w14:paraId="565A01B7" w14:textId="77777777" w:rsidR="00E07D1E" w:rsidRDefault="00E07D1E" w:rsidP="00E07D1E">
      <w:pPr>
        <w:pStyle w:val="GvdeMetni"/>
        <w:spacing w:before="36" w:line="268" w:lineRule="auto"/>
        <w:ind w:right="138"/>
        <w:jc w:val="both"/>
      </w:pPr>
    </w:p>
    <w:p w14:paraId="56009C6D" w14:textId="77777777" w:rsidR="00E07D1E" w:rsidRDefault="00E07D1E" w:rsidP="00E07D1E">
      <w:pPr>
        <w:pStyle w:val="Balk1"/>
        <w:spacing w:before="146"/>
        <w:ind w:left="141"/>
        <w:jc w:val="left"/>
      </w:pPr>
      <w:r>
        <w:t>Koordinatör</w:t>
      </w:r>
      <w:r>
        <w:rPr>
          <w:spacing w:val="-5"/>
        </w:rPr>
        <w:t xml:space="preserve"> </w:t>
      </w:r>
      <w:r>
        <w:t>Yardımcısının</w:t>
      </w:r>
      <w:r>
        <w:rPr>
          <w:spacing w:val="-1"/>
        </w:rPr>
        <w:t xml:space="preserve"> </w:t>
      </w:r>
      <w:r>
        <w:rPr>
          <w:spacing w:val="-2"/>
        </w:rPr>
        <w:t>Görevleri</w:t>
      </w:r>
    </w:p>
    <w:p w14:paraId="707DDE5B" w14:textId="77777777" w:rsidR="00E07D1E" w:rsidRDefault="00E07D1E" w:rsidP="00E07D1E">
      <w:pPr>
        <w:pStyle w:val="GvdeMetni"/>
        <w:spacing w:before="36"/>
        <w:ind w:left="141"/>
        <w:rPr>
          <w:b/>
        </w:rPr>
      </w:pPr>
      <w:r>
        <w:rPr>
          <w:b/>
        </w:rPr>
        <w:t>MADDE</w:t>
      </w:r>
      <w:r>
        <w:rPr>
          <w:b/>
          <w:spacing w:val="-4"/>
        </w:rPr>
        <w:t xml:space="preserve"> </w:t>
      </w:r>
      <w:r>
        <w:rPr>
          <w:b/>
        </w:rPr>
        <w:t>1</w:t>
      </w:r>
      <w:r w:rsidRPr="00AA0C1D">
        <w:rPr>
          <w:b/>
        </w:rPr>
        <w:t>2:</w:t>
      </w:r>
    </w:p>
    <w:p w14:paraId="27C84451" w14:textId="77777777" w:rsidR="00E07D1E" w:rsidRDefault="00E07D1E" w:rsidP="00E07D1E">
      <w:pPr>
        <w:pStyle w:val="GvdeMetni"/>
        <w:spacing w:before="36"/>
        <w:ind w:left="141"/>
      </w:pPr>
    </w:p>
    <w:p w14:paraId="48F1A99F" w14:textId="77777777" w:rsidR="00E07D1E" w:rsidRDefault="00E07D1E" w:rsidP="00E07D1E">
      <w:pPr>
        <w:pStyle w:val="GvdeMetni"/>
        <w:numPr>
          <w:ilvl w:val="0"/>
          <w:numId w:val="18"/>
        </w:numPr>
        <w:spacing w:before="36"/>
      </w:pPr>
      <w:r>
        <w:t>Koordinatör</w:t>
      </w:r>
      <w:r>
        <w:rPr>
          <w:spacing w:val="-1"/>
        </w:rPr>
        <w:t xml:space="preserve"> </w:t>
      </w:r>
      <w:r>
        <w:t>Yardımcısının görevleri</w:t>
      </w:r>
      <w:r>
        <w:rPr>
          <w:spacing w:val="-1"/>
        </w:rPr>
        <w:t xml:space="preserve"> </w:t>
      </w:r>
      <w:r>
        <w:rPr>
          <w:spacing w:val="-2"/>
        </w:rPr>
        <w:t>şunlardır:</w:t>
      </w:r>
    </w:p>
    <w:p w14:paraId="7A051C90" w14:textId="77777777" w:rsidR="00E07D1E" w:rsidRDefault="00E07D1E" w:rsidP="00E07D1E">
      <w:pPr>
        <w:pStyle w:val="ListeParagraf"/>
        <w:tabs>
          <w:tab w:val="left" w:pos="386"/>
        </w:tabs>
        <w:spacing w:before="22" w:line="261" w:lineRule="auto"/>
        <w:ind w:left="141" w:right="199" w:firstLine="0"/>
        <w:rPr>
          <w:sz w:val="24"/>
        </w:rPr>
      </w:pPr>
      <w:r w:rsidRPr="00AA0C1D">
        <w:rPr>
          <w:b/>
          <w:sz w:val="24"/>
        </w:rPr>
        <w:t xml:space="preserve"> a)</w:t>
      </w:r>
      <w:r>
        <w:rPr>
          <w:sz w:val="24"/>
        </w:rPr>
        <w:t xml:space="preserve"> Görevlendirildiği</w:t>
      </w:r>
      <w:r>
        <w:rPr>
          <w:spacing w:val="-4"/>
          <w:sz w:val="24"/>
        </w:rPr>
        <w:t xml:space="preserve"> </w:t>
      </w:r>
      <w:r>
        <w:rPr>
          <w:sz w:val="24"/>
        </w:rPr>
        <w:t>süre</w:t>
      </w:r>
      <w:r>
        <w:rPr>
          <w:spacing w:val="-3"/>
          <w:sz w:val="24"/>
        </w:rPr>
        <w:t xml:space="preserve"> </w:t>
      </w:r>
      <w:r>
        <w:rPr>
          <w:sz w:val="24"/>
        </w:rPr>
        <w:t>içerisinde</w:t>
      </w:r>
      <w:r>
        <w:rPr>
          <w:spacing w:val="-4"/>
          <w:sz w:val="24"/>
        </w:rPr>
        <w:t xml:space="preserve"> </w:t>
      </w:r>
      <w:r>
        <w:rPr>
          <w:sz w:val="24"/>
        </w:rPr>
        <w:t>Koordinatörün</w:t>
      </w:r>
      <w:r>
        <w:rPr>
          <w:spacing w:val="-3"/>
          <w:sz w:val="24"/>
        </w:rPr>
        <w:t xml:space="preserve"> </w:t>
      </w:r>
      <w:r>
        <w:rPr>
          <w:sz w:val="24"/>
        </w:rPr>
        <w:t>görev</w:t>
      </w:r>
      <w:r>
        <w:rPr>
          <w:spacing w:val="-4"/>
          <w:sz w:val="24"/>
        </w:rPr>
        <w:t xml:space="preserve"> </w:t>
      </w:r>
      <w:r>
        <w:rPr>
          <w:sz w:val="24"/>
        </w:rPr>
        <w:t>kapsamı</w:t>
      </w:r>
      <w:r>
        <w:rPr>
          <w:spacing w:val="-4"/>
          <w:sz w:val="24"/>
        </w:rPr>
        <w:t xml:space="preserve"> </w:t>
      </w:r>
      <w:r>
        <w:rPr>
          <w:sz w:val="24"/>
        </w:rPr>
        <w:t>içerisinde</w:t>
      </w:r>
      <w:r>
        <w:rPr>
          <w:spacing w:val="-3"/>
          <w:sz w:val="24"/>
        </w:rPr>
        <w:t xml:space="preserve"> </w:t>
      </w:r>
      <w:r>
        <w:rPr>
          <w:sz w:val="24"/>
        </w:rPr>
        <w:t>yer</w:t>
      </w:r>
      <w:r>
        <w:rPr>
          <w:spacing w:val="-4"/>
          <w:sz w:val="24"/>
        </w:rPr>
        <w:t xml:space="preserve"> </w:t>
      </w:r>
      <w:r>
        <w:rPr>
          <w:sz w:val="24"/>
        </w:rPr>
        <w:t>alan</w:t>
      </w:r>
      <w:r>
        <w:rPr>
          <w:spacing w:val="-4"/>
          <w:sz w:val="24"/>
        </w:rPr>
        <w:t xml:space="preserve"> </w:t>
      </w:r>
      <w:r>
        <w:rPr>
          <w:sz w:val="24"/>
        </w:rPr>
        <w:t>işler</w:t>
      </w:r>
      <w:r>
        <w:rPr>
          <w:spacing w:val="-4"/>
          <w:sz w:val="24"/>
        </w:rPr>
        <w:t xml:space="preserve"> </w:t>
      </w:r>
      <w:r>
        <w:rPr>
          <w:sz w:val="24"/>
        </w:rPr>
        <w:t>için Koordinatöre yardımcı olmak,</w:t>
      </w:r>
    </w:p>
    <w:p w14:paraId="3125BE6B" w14:textId="77777777" w:rsidR="00E07D1E" w:rsidRPr="00AA0C1D" w:rsidRDefault="00E07D1E" w:rsidP="00E07D1E">
      <w:pPr>
        <w:tabs>
          <w:tab w:val="left" w:pos="400"/>
        </w:tabs>
        <w:spacing w:line="272" w:lineRule="exact"/>
        <w:rPr>
          <w:sz w:val="24"/>
        </w:rPr>
      </w:pPr>
      <w:r w:rsidRPr="00AA0C1D">
        <w:rPr>
          <w:b/>
          <w:sz w:val="24"/>
        </w:rPr>
        <w:t xml:space="preserve">   b)</w:t>
      </w:r>
      <w:r>
        <w:rPr>
          <w:sz w:val="24"/>
        </w:rPr>
        <w:t xml:space="preserve">  </w:t>
      </w:r>
      <w:r w:rsidRPr="00AA0C1D">
        <w:rPr>
          <w:sz w:val="24"/>
        </w:rPr>
        <w:t>Koordinatörün</w:t>
      </w:r>
      <w:r w:rsidRPr="00AA0C1D">
        <w:rPr>
          <w:spacing w:val="-1"/>
          <w:sz w:val="24"/>
        </w:rPr>
        <w:t xml:space="preserve"> </w:t>
      </w:r>
      <w:r w:rsidRPr="00AA0C1D">
        <w:rPr>
          <w:sz w:val="24"/>
        </w:rPr>
        <w:t>görevinde</w:t>
      </w:r>
      <w:r w:rsidRPr="00AA0C1D">
        <w:rPr>
          <w:spacing w:val="-2"/>
          <w:sz w:val="24"/>
        </w:rPr>
        <w:t xml:space="preserve"> </w:t>
      </w:r>
      <w:r w:rsidRPr="00AA0C1D">
        <w:rPr>
          <w:sz w:val="24"/>
        </w:rPr>
        <w:t>bulunmadığı</w:t>
      </w:r>
      <w:r w:rsidRPr="00AA0C1D">
        <w:rPr>
          <w:spacing w:val="-1"/>
          <w:sz w:val="24"/>
        </w:rPr>
        <w:t xml:space="preserve"> </w:t>
      </w:r>
      <w:r w:rsidRPr="00AA0C1D">
        <w:rPr>
          <w:sz w:val="24"/>
        </w:rPr>
        <w:t>durumlarda</w:t>
      </w:r>
      <w:r w:rsidRPr="00AA0C1D">
        <w:rPr>
          <w:spacing w:val="-3"/>
          <w:sz w:val="24"/>
        </w:rPr>
        <w:t xml:space="preserve"> </w:t>
      </w:r>
      <w:r w:rsidRPr="00AA0C1D">
        <w:rPr>
          <w:sz w:val="24"/>
        </w:rPr>
        <w:t>Koordinatöre</w:t>
      </w:r>
      <w:r w:rsidRPr="00AA0C1D">
        <w:rPr>
          <w:spacing w:val="-3"/>
          <w:sz w:val="24"/>
        </w:rPr>
        <w:t xml:space="preserve"> </w:t>
      </w:r>
      <w:r w:rsidRPr="00AA0C1D">
        <w:rPr>
          <w:sz w:val="24"/>
        </w:rPr>
        <w:t>vekalet</w:t>
      </w:r>
      <w:r w:rsidRPr="00AA0C1D">
        <w:rPr>
          <w:spacing w:val="-1"/>
          <w:sz w:val="24"/>
        </w:rPr>
        <w:t xml:space="preserve"> </w:t>
      </w:r>
      <w:r w:rsidRPr="00AA0C1D">
        <w:rPr>
          <w:spacing w:val="-2"/>
          <w:sz w:val="24"/>
        </w:rPr>
        <w:t>etmektir.</w:t>
      </w:r>
    </w:p>
    <w:p w14:paraId="1006DD53" w14:textId="77777777" w:rsidR="00E07D1E" w:rsidRDefault="00E07D1E" w:rsidP="00E07D1E">
      <w:pPr>
        <w:pStyle w:val="GvdeMetni"/>
        <w:spacing w:before="48"/>
        <w:ind w:left="0"/>
      </w:pPr>
    </w:p>
    <w:p w14:paraId="72657372" w14:textId="77777777" w:rsidR="00E07D1E" w:rsidRDefault="00E07D1E" w:rsidP="00E07D1E">
      <w:pPr>
        <w:pStyle w:val="Balk1"/>
      </w:pPr>
      <w:r>
        <w:t xml:space="preserve">Yürütme </w:t>
      </w:r>
      <w:r>
        <w:rPr>
          <w:spacing w:val="-2"/>
        </w:rPr>
        <w:t>Kurulu</w:t>
      </w:r>
    </w:p>
    <w:p w14:paraId="390AC264" w14:textId="77777777" w:rsidR="00E07D1E" w:rsidRDefault="00E07D1E" w:rsidP="00E07D1E">
      <w:pPr>
        <w:pStyle w:val="GvdeMetni"/>
        <w:spacing w:before="29" w:line="268" w:lineRule="auto"/>
        <w:ind w:left="136" w:right="139" w:hanging="10"/>
        <w:jc w:val="both"/>
        <w:rPr>
          <w:b/>
        </w:rPr>
      </w:pPr>
      <w:r>
        <w:rPr>
          <w:b/>
        </w:rPr>
        <w:t>MADDE 13:</w:t>
      </w:r>
    </w:p>
    <w:p w14:paraId="6CD05868" w14:textId="77777777" w:rsidR="00E07D1E" w:rsidRDefault="00E07D1E" w:rsidP="00E07D1E">
      <w:pPr>
        <w:pStyle w:val="GvdeMetni"/>
        <w:spacing w:before="29" w:line="268" w:lineRule="auto"/>
        <w:ind w:left="136" w:right="139" w:hanging="10"/>
        <w:jc w:val="both"/>
        <w:rPr>
          <w:b/>
        </w:rPr>
      </w:pPr>
    </w:p>
    <w:p w14:paraId="0FDC8512" w14:textId="77777777" w:rsidR="00E07D1E" w:rsidRDefault="00E07D1E" w:rsidP="00E07D1E">
      <w:pPr>
        <w:pStyle w:val="GvdeMetni"/>
        <w:numPr>
          <w:ilvl w:val="0"/>
          <w:numId w:val="2"/>
        </w:numPr>
        <w:spacing w:before="29" w:line="268" w:lineRule="auto"/>
        <w:ind w:right="139"/>
        <w:jc w:val="both"/>
      </w:pPr>
      <w:r>
        <w:t xml:space="preserve">Yürütme Kurulu; Koordinatör, Proje Yürütücüsü ile Üniversite’de Ofisin çalışma alanlarında faaliyet gösteren öğretim elemanları arasından </w:t>
      </w:r>
      <w:r w:rsidRPr="00AA0C1D">
        <w:t>Koordinatörün önerisiyle Rektör tarafından</w:t>
      </w:r>
      <w:r>
        <w:t xml:space="preserve"> görevlendirilen en az üç üyeden oluşur. Üyeler üç yıl için görevlendirilir. Süresi dolan Yürütme Kurulu üyesi yeniden görevlendirilebilir. Süresi bitmeden ayrılan üyenin yerine kalan süreyi doldurmak üzere aynı usulle yeni üye görevlendirilir.</w:t>
      </w:r>
    </w:p>
    <w:p w14:paraId="19E9BD9C" w14:textId="77777777" w:rsidR="00E07D1E" w:rsidRPr="00AA0C1D" w:rsidRDefault="00E07D1E" w:rsidP="00E07D1E">
      <w:pPr>
        <w:pStyle w:val="GvdeMetni"/>
        <w:numPr>
          <w:ilvl w:val="0"/>
          <w:numId w:val="2"/>
        </w:numPr>
        <w:spacing w:before="29" w:line="268" w:lineRule="auto"/>
        <w:ind w:right="139"/>
        <w:jc w:val="both"/>
      </w:pPr>
      <w:r w:rsidRPr="00AA0C1D">
        <w:t>Yürütme Kurulu yılda en az iki kez ve gerektiğinde Koordinatörün çağrısı üzerine, üyelerin salt çoğunluğuyla toplanır. Yürütme Kurulu kararları oy çokluğu ile alınır, eşitlik halinde Koordinatörün oyu belirleyicidir.</w:t>
      </w:r>
    </w:p>
    <w:p w14:paraId="371BDABF" w14:textId="77777777" w:rsidR="00E07D1E" w:rsidRDefault="00E07D1E" w:rsidP="00E07D1E">
      <w:pPr>
        <w:pStyle w:val="GvdeMetni"/>
        <w:spacing w:before="59"/>
        <w:ind w:left="0"/>
      </w:pPr>
    </w:p>
    <w:p w14:paraId="42A39965" w14:textId="77777777" w:rsidR="00652D10" w:rsidRDefault="00652D10" w:rsidP="00E07D1E">
      <w:pPr>
        <w:pStyle w:val="Balk1"/>
      </w:pPr>
    </w:p>
    <w:p w14:paraId="19408086" w14:textId="77777777" w:rsidR="00652D10" w:rsidRDefault="00652D10" w:rsidP="00E07D1E">
      <w:pPr>
        <w:pStyle w:val="Balk1"/>
      </w:pPr>
    </w:p>
    <w:p w14:paraId="5A8F5D6F" w14:textId="77777777" w:rsidR="00652D10" w:rsidRDefault="00652D10" w:rsidP="00E07D1E">
      <w:pPr>
        <w:pStyle w:val="Balk1"/>
      </w:pPr>
    </w:p>
    <w:p w14:paraId="49005379" w14:textId="77777777" w:rsidR="00652D10" w:rsidRDefault="00652D10" w:rsidP="00E07D1E">
      <w:pPr>
        <w:pStyle w:val="Balk1"/>
      </w:pPr>
    </w:p>
    <w:p w14:paraId="2C8F353B" w14:textId="77777777" w:rsidR="00652D10" w:rsidRDefault="00652D10" w:rsidP="00E07D1E">
      <w:pPr>
        <w:pStyle w:val="Balk1"/>
      </w:pPr>
    </w:p>
    <w:p w14:paraId="0CF9DDF8" w14:textId="77777777" w:rsidR="00E07D1E" w:rsidRDefault="00E07D1E" w:rsidP="00E07D1E">
      <w:pPr>
        <w:pStyle w:val="Balk1"/>
      </w:pPr>
      <w:r>
        <w:t>Yürütme</w:t>
      </w:r>
      <w:r>
        <w:rPr>
          <w:spacing w:val="-1"/>
        </w:rPr>
        <w:t xml:space="preserve"> </w:t>
      </w:r>
      <w:r>
        <w:t xml:space="preserve">Kurulunun </w:t>
      </w:r>
      <w:r>
        <w:rPr>
          <w:spacing w:val="-2"/>
        </w:rPr>
        <w:t>Görevleri</w:t>
      </w:r>
    </w:p>
    <w:p w14:paraId="68C53C26" w14:textId="77777777" w:rsidR="00E07D1E" w:rsidRDefault="00E07D1E" w:rsidP="00E07D1E">
      <w:pPr>
        <w:pStyle w:val="GvdeMetni"/>
        <w:spacing w:before="29"/>
        <w:ind w:left="127"/>
        <w:jc w:val="both"/>
        <w:rPr>
          <w:b/>
          <w:spacing w:val="-1"/>
        </w:rPr>
      </w:pPr>
      <w:r>
        <w:rPr>
          <w:b/>
        </w:rPr>
        <w:t>MADDE</w:t>
      </w:r>
      <w:r>
        <w:rPr>
          <w:b/>
          <w:spacing w:val="-1"/>
        </w:rPr>
        <w:t xml:space="preserve"> </w:t>
      </w:r>
      <w:r>
        <w:rPr>
          <w:b/>
        </w:rPr>
        <w:t>14</w:t>
      </w:r>
      <w:r>
        <w:rPr>
          <w:b/>
          <w:spacing w:val="-1"/>
        </w:rPr>
        <w:t xml:space="preserve">: </w:t>
      </w:r>
    </w:p>
    <w:p w14:paraId="71A15B76" w14:textId="77777777" w:rsidR="00E07D1E" w:rsidRDefault="00E07D1E" w:rsidP="00E07D1E">
      <w:pPr>
        <w:pStyle w:val="GvdeMetni"/>
        <w:spacing w:before="29"/>
        <w:ind w:left="127"/>
        <w:jc w:val="both"/>
        <w:rPr>
          <w:b/>
          <w:spacing w:val="-1"/>
        </w:rPr>
      </w:pPr>
    </w:p>
    <w:p w14:paraId="563EC004" w14:textId="77777777" w:rsidR="00E07D1E" w:rsidRPr="00AA0C1D" w:rsidRDefault="00E07D1E" w:rsidP="00E07D1E">
      <w:pPr>
        <w:pStyle w:val="GvdeMetni"/>
        <w:spacing w:before="29"/>
        <w:ind w:left="0"/>
        <w:jc w:val="both"/>
        <w:rPr>
          <w:b/>
          <w:spacing w:val="-1"/>
        </w:rPr>
      </w:pPr>
      <w:r>
        <w:t xml:space="preserve">  </w:t>
      </w:r>
      <w:r w:rsidRPr="00AA0C1D">
        <w:rPr>
          <w:b/>
        </w:rPr>
        <w:t>(1)</w:t>
      </w:r>
      <w:r>
        <w:t xml:space="preserve">  Yürütme</w:t>
      </w:r>
      <w:r>
        <w:rPr>
          <w:spacing w:val="-1"/>
        </w:rPr>
        <w:t xml:space="preserve"> </w:t>
      </w:r>
      <w:r>
        <w:t>Kurulunun görevleri</w:t>
      </w:r>
      <w:r>
        <w:rPr>
          <w:spacing w:val="-1"/>
        </w:rPr>
        <w:t xml:space="preserve"> </w:t>
      </w:r>
      <w:r>
        <w:rPr>
          <w:spacing w:val="-2"/>
        </w:rPr>
        <w:t>şunlardır:</w:t>
      </w:r>
    </w:p>
    <w:p w14:paraId="405946EC" w14:textId="77777777" w:rsidR="00E07D1E" w:rsidRDefault="00E07D1E" w:rsidP="00E07D1E">
      <w:pPr>
        <w:pStyle w:val="GvdeMetni"/>
        <w:numPr>
          <w:ilvl w:val="0"/>
          <w:numId w:val="19"/>
        </w:numPr>
        <w:spacing w:before="29"/>
        <w:jc w:val="both"/>
      </w:pPr>
      <w:r w:rsidRPr="00AA0C1D">
        <w:t>Ofisin faaliyetleriyle ilgili dönemlik eğitim ve öğretim programlarını, Proje Yürütücüsünün görüş ve önerileri doğrultusunda hazırlamak ve planlamak, eğitime katılım koşullarını belirlemek, eğitim verecek akademik birimlerle gerekli koordinasyonun sağlanması konularında karar almak,</w:t>
      </w:r>
    </w:p>
    <w:p w14:paraId="3C02B409" w14:textId="77777777" w:rsidR="00E07D1E" w:rsidRPr="00AA0C1D" w:rsidRDefault="00E07D1E" w:rsidP="00E07D1E">
      <w:pPr>
        <w:pStyle w:val="GvdeMetni"/>
        <w:numPr>
          <w:ilvl w:val="0"/>
          <w:numId w:val="19"/>
        </w:numPr>
        <w:spacing w:before="29"/>
        <w:jc w:val="both"/>
      </w:pPr>
      <w:r w:rsidRPr="00AA0C1D">
        <w:t>Koordinatör</w:t>
      </w:r>
      <w:r w:rsidRPr="00AA0C1D">
        <w:rPr>
          <w:spacing w:val="-4"/>
        </w:rPr>
        <w:t xml:space="preserve"> </w:t>
      </w:r>
      <w:r w:rsidRPr="00AA0C1D">
        <w:t>tarafından</w:t>
      </w:r>
      <w:r w:rsidRPr="00AA0C1D">
        <w:rPr>
          <w:spacing w:val="-2"/>
        </w:rPr>
        <w:t xml:space="preserve"> </w:t>
      </w:r>
      <w:r w:rsidRPr="00AA0C1D">
        <w:t>sunulan</w:t>
      </w:r>
      <w:r w:rsidRPr="00AA0C1D">
        <w:rPr>
          <w:spacing w:val="-1"/>
        </w:rPr>
        <w:t xml:space="preserve"> </w:t>
      </w:r>
      <w:r w:rsidRPr="00AA0C1D">
        <w:t>yıl</w:t>
      </w:r>
      <w:r w:rsidRPr="00AA0C1D">
        <w:rPr>
          <w:spacing w:val="-1"/>
        </w:rPr>
        <w:t xml:space="preserve"> </w:t>
      </w:r>
      <w:r w:rsidRPr="00AA0C1D">
        <w:t>sonu</w:t>
      </w:r>
      <w:r w:rsidRPr="00AA0C1D">
        <w:rPr>
          <w:spacing w:val="-2"/>
        </w:rPr>
        <w:t xml:space="preserve"> </w:t>
      </w:r>
      <w:r w:rsidRPr="00AA0C1D">
        <w:t>faaliyet</w:t>
      </w:r>
      <w:r w:rsidRPr="00AA0C1D">
        <w:rPr>
          <w:spacing w:val="-2"/>
        </w:rPr>
        <w:t xml:space="preserve"> </w:t>
      </w:r>
      <w:r w:rsidRPr="00AA0C1D">
        <w:t>raporunu</w:t>
      </w:r>
      <w:r w:rsidRPr="00AA0C1D">
        <w:rPr>
          <w:spacing w:val="-1"/>
        </w:rPr>
        <w:t xml:space="preserve"> </w:t>
      </w:r>
      <w:r w:rsidRPr="00AA0C1D">
        <w:rPr>
          <w:spacing w:val="-2"/>
        </w:rPr>
        <w:t>değerlendirmek,</w:t>
      </w:r>
    </w:p>
    <w:p w14:paraId="4EC1911D" w14:textId="77777777" w:rsidR="00E07D1E" w:rsidRDefault="00E07D1E" w:rsidP="00E07D1E">
      <w:pPr>
        <w:pStyle w:val="GvdeMetni"/>
        <w:numPr>
          <w:ilvl w:val="0"/>
          <w:numId w:val="19"/>
        </w:numPr>
        <w:spacing w:before="29"/>
        <w:jc w:val="both"/>
      </w:pPr>
      <w:r w:rsidRPr="00AA0C1D">
        <w:t>Koordinatör tarafından sunulan her türlü etkinliğin (seminer, kongre, konferans vb.) planlanması ve düzenlenmesi ile ilgili kararlar almak,</w:t>
      </w:r>
    </w:p>
    <w:p w14:paraId="72E8E930" w14:textId="77777777" w:rsidR="00E07D1E" w:rsidRDefault="00E07D1E" w:rsidP="00E07D1E">
      <w:pPr>
        <w:pStyle w:val="GvdeMetni"/>
        <w:numPr>
          <w:ilvl w:val="0"/>
          <w:numId w:val="19"/>
        </w:numPr>
        <w:spacing w:before="29"/>
        <w:jc w:val="both"/>
      </w:pPr>
      <w:r w:rsidRPr="00AA0C1D">
        <w:t>Koordinatör tarafından sunulan bir sonraki döneme ait çalışma programını değerlendirmek, karara bağlamak,</w:t>
      </w:r>
    </w:p>
    <w:p w14:paraId="6C46C69A" w14:textId="77777777" w:rsidR="00E07D1E" w:rsidRDefault="00E07D1E" w:rsidP="00652D10">
      <w:pPr>
        <w:pStyle w:val="GvdeMetni"/>
        <w:numPr>
          <w:ilvl w:val="0"/>
          <w:numId w:val="19"/>
        </w:numPr>
        <w:spacing w:before="29"/>
        <w:jc w:val="both"/>
      </w:pPr>
      <w:r w:rsidRPr="00AA0C1D">
        <w:t>Kuruluş amaçları ve bu Yönerge hükümleri çerçevesinde ofisin yönetimi ve çalışmaları ile ilgili işleyişi düzenlemek ve kararları almak,</w:t>
      </w:r>
    </w:p>
    <w:p w14:paraId="723DFEFF" w14:textId="77777777" w:rsidR="00E07D1E" w:rsidRPr="00AA0C1D" w:rsidRDefault="00E07D1E" w:rsidP="00E07D1E">
      <w:pPr>
        <w:pStyle w:val="GvdeMetni"/>
        <w:numPr>
          <w:ilvl w:val="0"/>
          <w:numId w:val="19"/>
        </w:numPr>
        <w:spacing w:before="29"/>
        <w:jc w:val="both"/>
      </w:pPr>
      <w:r w:rsidRPr="00AA0C1D">
        <w:t>Koordinatörün önerisi üzerine, ofisin personel ihtiyaçlarını belirlemek ve yapılacak görevlendirmeler ve dışarıdan alınması düşünülen hizmetlerle ilgili önerileri görüşerek Rektörün onayına sunulmak üzere karar almak.</w:t>
      </w:r>
    </w:p>
    <w:p w14:paraId="4F6C82FC" w14:textId="77777777" w:rsidR="00E07D1E" w:rsidRDefault="00E07D1E" w:rsidP="00E07D1E">
      <w:pPr>
        <w:pStyle w:val="GvdeMetni"/>
        <w:ind w:left="0"/>
      </w:pPr>
    </w:p>
    <w:p w14:paraId="10E9CB40" w14:textId="77777777" w:rsidR="00E07D1E" w:rsidRDefault="00E07D1E" w:rsidP="00E07D1E">
      <w:pPr>
        <w:pStyle w:val="GvdeMetni"/>
        <w:spacing w:before="78"/>
        <w:ind w:left="0"/>
      </w:pPr>
    </w:p>
    <w:p w14:paraId="74271796" w14:textId="77777777" w:rsidR="00E07D1E" w:rsidRDefault="00E07D1E" w:rsidP="00E07D1E">
      <w:pPr>
        <w:spacing w:before="1"/>
        <w:ind w:left="56" w:right="57"/>
        <w:jc w:val="center"/>
        <w:rPr>
          <w:b/>
          <w:sz w:val="24"/>
        </w:rPr>
      </w:pPr>
      <w:r>
        <w:rPr>
          <w:b/>
          <w:sz w:val="24"/>
        </w:rPr>
        <w:t>DÖRDÜNCÜ</w:t>
      </w:r>
      <w:r>
        <w:rPr>
          <w:b/>
          <w:spacing w:val="-8"/>
          <w:sz w:val="24"/>
        </w:rPr>
        <w:t xml:space="preserve"> </w:t>
      </w:r>
      <w:r>
        <w:rPr>
          <w:b/>
          <w:spacing w:val="-2"/>
          <w:sz w:val="24"/>
        </w:rPr>
        <w:t>BÖLÜM</w:t>
      </w:r>
    </w:p>
    <w:p w14:paraId="1AC0BE52" w14:textId="77777777" w:rsidR="00E07D1E" w:rsidRDefault="00E07D1E" w:rsidP="00E07D1E">
      <w:pPr>
        <w:pStyle w:val="Balk1"/>
        <w:spacing w:before="24"/>
        <w:ind w:left="58" w:right="2"/>
        <w:jc w:val="center"/>
      </w:pPr>
      <w:r>
        <w:t>Eğitim</w:t>
      </w:r>
      <w:r>
        <w:rPr>
          <w:spacing w:val="-7"/>
        </w:rPr>
        <w:t xml:space="preserve"> </w:t>
      </w:r>
      <w:r>
        <w:t>Öğretimin</w:t>
      </w:r>
      <w:r>
        <w:rPr>
          <w:spacing w:val="-3"/>
        </w:rPr>
        <w:t xml:space="preserve"> </w:t>
      </w:r>
      <w:r>
        <w:t>Planlanmasına</w:t>
      </w:r>
      <w:r>
        <w:rPr>
          <w:spacing w:val="-4"/>
        </w:rPr>
        <w:t xml:space="preserve"> </w:t>
      </w:r>
      <w:r>
        <w:t>İlişkin</w:t>
      </w:r>
      <w:r>
        <w:rPr>
          <w:spacing w:val="-4"/>
        </w:rPr>
        <w:t xml:space="preserve"> </w:t>
      </w:r>
      <w:r>
        <w:t>Genel</w:t>
      </w:r>
      <w:r>
        <w:rPr>
          <w:spacing w:val="-4"/>
        </w:rPr>
        <w:t xml:space="preserve"> </w:t>
      </w:r>
      <w:r>
        <w:rPr>
          <w:spacing w:val="-2"/>
        </w:rPr>
        <w:t>İlkeler</w:t>
      </w:r>
    </w:p>
    <w:p w14:paraId="6F5207C2" w14:textId="77777777" w:rsidR="00E07D1E" w:rsidRDefault="00E07D1E" w:rsidP="00E07D1E">
      <w:pPr>
        <w:pStyle w:val="GvdeMetni"/>
        <w:spacing w:before="69"/>
        <w:ind w:left="0"/>
        <w:rPr>
          <w:b/>
        </w:rPr>
      </w:pPr>
    </w:p>
    <w:p w14:paraId="3900919E" w14:textId="77777777" w:rsidR="00E07D1E" w:rsidRDefault="00E07D1E" w:rsidP="00E07D1E">
      <w:pPr>
        <w:ind w:left="127"/>
        <w:jc w:val="both"/>
        <w:rPr>
          <w:b/>
          <w:sz w:val="24"/>
        </w:rPr>
      </w:pPr>
      <w:r>
        <w:rPr>
          <w:b/>
          <w:sz w:val="24"/>
        </w:rPr>
        <w:t>Eğitim</w:t>
      </w:r>
      <w:r>
        <w:rPr>
          <w:b/>
          <w:spacing w:val="-7"/>
          <w:sz w:val="24"/>
        </w:rPr>
        <w:t xml:space="preserve"> </w:t>
      </w:r>
      <w:r>
        <w:rPr>
          <w:b/>
          <w:sz w:val="24"/>
        </w:rPr>
        <w:t>Öğretimin</w:t>
      </w:r>
      <w:r>
        <w:rPr>
          <w:b/>
          <w:spacing w:val="-3"/>
          <w:sz w:val="24"/>
        </w:rPr>
        <w:t xml:space="preserve"> </w:t>
      </w:r>
      <w:r>
        <w:rPr>
          <w:b/>
          <w:sz w:val="24"/>
        </w:rPr>
        <w:t>Planlanmasına</w:t>
      </w:r>
      <w:r>
        <w:rPr>
          <w:b/>
          <w:spacing w:val="-3"/>
          <w:sz w:val="24"/>
        </w:rPr>
        <w:t xml:space="preserve"> </w:t>
      </w:r>
      <w:r>
        <w:rPr>
          <w:b/>
          <w:sz w:val="24"/>
        </w:rPr>
        <w:t>İlişkin</w:t>
      </w:r>
      <w:r>
        <w:rPr>
          <w:b/>
          <w:spacing w:val="-3"/>
          <w:sz w:val="24"/>
        </w:rPr>
        <w:t xml:space="preserve"> </w:t>
      </w:r>
      <w:r>
        <w:rPr>
          <w:b/>
          <w:sz w:val="24"/>
        </w:rPr>
        <w:t>Genel</w:t>
      </w:r>
      <w:r>
        <w:rPr>
          <w:b/>
          <w:spacing w:val="-3"/>
          <w:sz w:val="24"/>
        </w:rPr>
        <w:t xml:space="preserve"> </w:t>
      </w:r>
      <w:r>
        <w:rPr>
          <w:b/>
          <w:spacing w:val="-2"/>
          <w:sz w:val="24"/>
        </w:rPr>
        <w:t>İlkeler</w:t>
      </w:r>
    </w:p>
    <w:p w14:paraId="65DF22DA" w14:textId="77777777" w:rsidR="00E07D1E" w:rsidRDefault="00E07D1E" w:rsidP="00E07D1E">
      <w:pPr>
        <w:pStyle w:val="GvdeMetni"/>
        <w:spacing w:before="29" w:line="268" w:lineRule="auto"/>
        <w:ind w:left="136" w:right="141" w:hanging="10"/>
        <w:jc w:val="both"/>
        <w:rPr>
          <w:b/>
        </w:rPr>
      </w:pPr>
      <w:r>
        <w:rPr>
          <w:b/>
        </w:rPr>
        <w:t>MADDE 15:</w:t>
      </w:r>
    </w:p>
    <w:p w14:paraId="3C48F7D6" w14:textId="77777777" w:rsidR="00E07D1E" w:rsidRDefault="00E07D1E" w:rsidP="00E07D1E">
      <w:pPr>
        <w:pStyle w:val="GvdeMetni"/>
        <w:spacing w:before="29" w:line="268" w:lineRule="auto"/>
        <w:ind w:left="136" w:right="141" w:hanging="10"/>
        <w:jc w:val="both"/>
        <w:rPr>
          <w:b/>
        </w:rPr>
      </w:pPr>
    </w:p>
    <w:p w14:paraId="5658A322" w14:textId="77777777" w:rsidR="00E07D1E" w:rsidRPr="00AA0C1D" w:rsidRDefault="00E07D1E" w:rsidP="00E07D1E">
      <w:pPr>
        <w:pStyle w:val="GvdeMetni"/>
        <w:spacing w:before="29" w:line="269" w:lineRule="auto"/>
        <w:ind w:left="528" w:right="142" w:hanging="403"/>
        <w:jc w:val="both"/>
        <w:rPr>
          <w:b/>
        </w:rPr>
      </w:pPr>
      <w:r w:rsidRPr="00AA0C1D">
        <w:rPr>
          <w:b/>
        </w:rPr>
        <w:t>(1)</w:t>
      </w:r>
      <w:r>
        <w:rPr>
          <w:b/>
        </w:rPr>
        <w:t xml:space="preserve"> </w:t>
      </w:r>
      <w:r>
        <w:t>Üniversite ile Aile ve Sosyal Hizmetler Bakanlığı Engelli ve Yaşlı Hizmetleri Genel Müdürlüğü arasında imzalanan iş birliği protokolü çerçevesinde yürütülen bu proje kapsamındaki eğitim ve öğretim faaliyetleri gönüllük esasına göre yürütülür.</w:t>
      </w:r>
    </w:p>
    <w:p w14:paraId="217739C0" w14:textId="77777777" w:rsidR="00E07D1E" w:rsidRDefault="00E07D1E" w:rsidP="00E07D1E">
      <w:pPr>
        <w:pStyle w:val="GvdeMetni"/>
        <w:spacing w:line="269" w:lineRule="auto"/>
        <w:ind w:left="528" w:right="142" w:hanging="403"/>
        <w:jc w:val="both"/>
        <w:sectPr w:rsidR="00E07D1E" w:rsidSect="00E07D1E">
          <w:headerReference w:type="default" r:id="rId7"/>
          <w:type w:val="continuous"/>
          <w:pgSz w:w="11910" w:h="16840"/>
          <w:pgMar w:top="2000" w:right="1275" w:bottom="280" w:left="1275" w:header="720" w:footer="0" w:gutter="0"/>
          <w:cols w:space="708"/>
        </w:sectPr>
      </w:pPr>
    </w:p>
    <w:p w14:paraId="75EF51E3" w14:textId="77777777" w:rsidR="00E07D1E" w:rsidRDefault="00E07D1E" w:rsidP="00E07D1E">
      <w:pPr>
        <w:pStyle w:val="ListeParagraf"/>
        <w:numPr>
          <w:ilvl w:val="0"/>
          <w:numId w:val="1"/>
        </w:numPr>
        <w:tabs>
          <w:tab w:val="left" w:pos="136"/>
          <w:tab w:val="left" w:pos="489"/>
        </w:tabs>
        <w:spacing w:before="141" w:line="269" w:lineRule="auto"/>
        <w:ind w:left="528" w:right="142" w:hanging="403"/>
        <w:rPr>
          <w:sz w:val="24"/>
        </w:rPr>
      </w:pPr>
      <w:r>
        <w:rPr>
          <w:sz w:val="24"/>
        </w:rPr>
        <w:t>Protokolde yer alan, Üniversite’nin yükümlülükleri çerçevesinde verilecek eğitimler için öğretim elemanı görevlendirmeleri; öğretim elemanlarının Üniversite’deki görev ve sorumluluklarını aksatmamak kaydıyla ve mevzuatın izin verdiği ölçüde gerçekleştirilir.</w:t>
      </w:r>
    </w:p>
    <w:p w14:paraId="79257B2E" w14:textId="77777777" w:rsidR="00E07D1E" w:rsidRDefault="00E07D1E" w:rsidP="00E07D1E">
      <w:pPr>
        <w:pStyle w:val="ListeParagraf"/>
        <w:numPr>
          <w:ilvl w:val="0"/>
          <w:numId w:val="1"/>
        </w:numPr>
        <w:tabs>
          <w:tab w:val="left" w:pos="136"/>
          <w:tab w:val="left" w:pos="554"/>
        </w:tabs>
        <w:spacing w:before="7" w:line="269" w:lineRule="auto"/>
        <w:ind w:left="528" w:right="142" w:hanging="403"/>
        <w:rPr>
          <w:sz w:val="24"/>
        </w:rPr>
      </w:pPr>
      <w:r>
        <w:rPr>
          <w:sz w:val="24"/>
        </w:rPr>
        <w:t xml:space="preserve">Eğitim ve öğretim, bu Yönergeye bağlı hazırlanacak ilke ve esaslar çerçevesinde yürütülür. Söz konusu ilke ve esaslar çerçevesinde, eğitim ve öğretim, dönemlik olarak belirlenir, Yürütme Kurulunun kararı ve Rektörlük onayı sonrası Ofisin web sayfasında </w:t>
      </w:r>
      <w:r>
        <w:rPr>
          <w:spacing w:val="-2"/>
          <w:sz w:val="24"/>
        </w:rPr>
        <w:t>duyurulur.</w:t>
      </w:r>
    </w:p>
    <w:p w14:paraId="2DF38E85" w14:textId="77777777" w:rsidR="00E07D1E" w:rsidRDefault="00E07D1E" w:rsidP="00E07D1E">
      <w:pPr>
        <w:pStyle w:val="GvdeMetni"/>
        <w:spacing w:before="57"/>
        <w:ind w:left="0"/>
      </w:pPr>
    </w:p>
    <w:p w14:paraId="73AF5310" w14:textId="77777777" w:rsidR="00652D10" w:rsidRDefault="00652D10" w:rsidP="00E07D1E">
      <w:pPr>
        <w:ind w:left="56" w:right="54"/>
        <w:jc w:val="center"/>
        <w:rPr>
          <w:b/>
          <w:sz w:val="24"/>
        </w:rPr>
      </w:pPr>
    </w:p>
    <w:p w14:paraId="28128958" w14:textId="77777777" w:rsidR="00652D10" w:rsidRDefault="00652D10" w:rsidP="00E07D1E">
      <w:pPr>
        <w:ind w:left="56" w:right="54"/>
        <w:jc w:val="center"/>
        <w:rPr>
          <w:b/>
          <w:sz w:val="24"/>
        </w:rPr>
      </w:pPr>
    </w:p>
    <w:p w14:paraId="6A2BCA9C" w14:textId="77777777" w:rsidR="00652D10" w:rsidRDefault="00652D10" w:rsidP="00E07D1E">
      <w:pPr>
        <w:ind w:left="56" w:right="54"/>
        <w:jc w:val="center"/>
        <w:rPr>
          <w:b/>
          <w:sz w:val="24"/>
        </w:rPr>
      </w:pPr>
    </w:p>
    <w:p w14:paraId="2D08B41D" w14:textId="77777777" w:rsidR="00652D10" w:rsidRDefault="00652D10" w:rsidP="00E07D1E">
      <w:pPr>
        <w:ind w:left="56" w:right="54"/>
        <w:jc w:val="center"/>
        <w:rPr>
          <w:b/>
          <w:sz w:val="24"/>
        </w:rPr>
      </w:pPr>
    </w:p>
    <w:p w14:paraId="41F29686" w14:textId="77777777" w:rsidR="00652D10" w:rsidRDefault="00652D10" w:rsidP="00E07D1E">
      <w:pPr>
        <w:ind w:left="56" w:right="54"/>
        <w:jc w:val="center"/>
        <w:rPr>
          <w:b/>
          <w:sz w:val="24"/>
        </w:rPr>
      </w:pPr>
    </w:p>
    <w:p w14:paraId="1285724B" w14:textId="77777777" w:rsidR="00652D10" w:rsidRDefault="00652D10" w:rsidP="00E07D1E">
      <w:pPr>
        <w:ind w:left="56" w:right="54"/>
        <w:jc w:val="center"/>
        <w:rPr>
          <w:b/>
          <w:sz w:val="24"/>
        </w:rPr>
      </w:pPr>
    </w:p>
    <w:p w14:paraId="247E5208" w14:textId="77777777" w:rsidR="00652D10" w:rsidRDefault="00652D10" w:rsidP="00E07D1E">
      <w:pPr>
        <w:ind w:left="56" w:right="54"/>
        <w:jc w:val="center"/>
        <w:rPr>
          <w:b/>
          <w:sz w:val="24"/>
        </w:rPr>
      </w:pPr>
    </w:p>
    <w:p w14:paraId="1D1DCBE2" w14:textId="77777777" w:rsidR="00652D10" w:rsidRDefault="00652D10" w:rsidP="00E07D1E">
      <w:pPr>
        <w:ind w:left="56" w:right="54"/>
        <w:jc w:val="center"/>
        <w:rPr>
          <w:b/>
          <w:sz w:val="24"/>
        </w:rPr>
      </w:pPr>
    </w:p>
    <w:p w14:paraId="1B2361D0" w14:textId="77777777" w:rsidR="00652D10" w:rsidRDefault="00652D10" w:rsidP="00E07D1E">
      <w:pPr>
        <w:ind w:left="56" w:right="54"/>
        <w:jc w:val="center"/>
        <w:rPr>
          <w:b/>
          <w:sz w:val="24"/>
        </w:rPr>
      </w:pPr>
    </w:p>
    <w:p w14:paraId="376C31B2" w14:textId="77777777" w:rsidR="00652D10" w:rsidRDefault="00652D10" w:rsidP="00E07D1E">
      <w:pPr>
        <w:ind w:left="56" w:right="54"/>
        <w:jc w:val="center"/>
        <w:rPr>
          <w:b/>
          <w:sz w:val="24"/>
        </w:rPr>
      </w:pPr>
    </w:p>
    <w:p w14:paraId="4CBB37EE" w14:textId="77777777" w:rsidR="00E07D1E" w:rsidRDefault="00E07D1E" w:rsidP="00E07D1E">
      <w:pPr>
        <w:ind w:left="56" w:right="54"/>
        <w:jc w:val="center"/>
        <w:rPr>
          <w:b/>
          <w:sz w:val="24"/>
        </w:rPr>
      </w:pPr>
      <w:r>
        <w:rPr>
          <w:b/>
          <w:sz w:val="24"/>
        </w:rPr>
        <w:t>BEŞİNCİ</w:t>
      </w:r>
      <w:r>
        <w:rPr>
          <w:b/>
          <w:spacing w:val="-4"/>
          <w:sz w:val="24"/>
        </w:rPr>
        <w:t xml:space="preserve"> </w:t>
      </w:r>
      <w:r>
        <w:rPr>
          <w:b/>
          <w:spacing w:val="-2"/>
          <w:sz w:val="24"/>
        </w:rPr>
        <w:t>BÖLÜM</w:t>
      </w:r>
    </w:p>
    <w:p w14:paraId="455D7D21" w14:textId="77777777" w:rsidR="00E07D1E" w:rsidRDefault="00E07D1E" w:rsidP="00E07D1E">
      <w:pPr>
        <w:pStyle w:val="Balk1"/>
        <w:spacing w:before="22"/>
        <w:ind w:left="56" w:right="55"/>
        <w:jc w:val="center"/>
      </w:pPr>
      <w:r>
        <w:t>Çeşitli</w:t>
      </w:r>
      <w:r>
        <w:rPr>
          <w:spacing w:val="-1"/>
        </w:rPr>
        <w:t xml:space="preserve"> </w:t>
      </w:r>
      <w:r>
        <w:t>ve</w:t>
      </w:r>
      <w:r>
        <w:rPr>
          <w:spacing w:val="-2"/>
        </w:rPr>
        <w:t xml:space="preserve"> </w:t>
      </w:r>
      <w:r>
        <w:t>Son</w:t>
      </w:r>
      <w:r>
        <w:rPr>
          <w:spacing w:val="-1"/>
        </w:rPr>
        <w:t xml:space="preserve"> </w:t>
      </w:r>
      <w:r>
        <w:rPr>
          <w:spacing w:val="-2"/>
        </w:rPr>
        <w:t>Hükümler</w:t>
      </w:r>
    </w:p>
    <w:p w14:paraId="2E962265" w14:textId="77777777" w:rsidR="00E07D1E" w:rsidRDefault="00E07D1E" w:rsidP="00E07D1E">
      <w:pPr>
        <w:pStyle w:val="GvdeMetni"/>
        <w:spacing w:before="70"/>
        <w:ind w:left="0"/>
        <w:rPr>
          <w:b/>
        </w:rPr>
      </w:pPr>
    </w:p>
    <w:p w14:paraId="50B25A80" w14:textId="77777777" w:rsidR="00E07D1E" w:rsidRDefault="00E07D1E" w:rsidP="00E07D1E">
      <w:pPr>
        <w:ind w:left="125" w:right="142"/>
        <w:jc w:val="both"/>
        <w:rPr>
          <w:b/>
          <w:sz w:val="24"/>
        </w:rPr>
      </w:pPr>
      <w:r>
        <w:rPr>
          <w:b/>
          <w:sz w:val="24"/>
        </w:rPr>
        <w:t>Personel</w:t>
      </w:r>
      <w:r>
        <w:rPr>
          <w:b/>
          <w:spacing w:val="-3"/>
          <w:sz w:val="24"/>
        </w:rPr>
        <w:t xml:space="preserve"> </w:t>
      </w:r>
      <w:r>
        <w:rPr>
          <w:b/>
          <w:spacing w:val="-2"/>
          <w:sz w:val="24"/>
        </w:rPr>
        <w:t>İhtiyacı</w:t>
      </w:r>
    </w:p>
    <w:p w14:paraId="6546CA39" w14:textId="77777777" w:rsidR="00E07D1E" w:rsidRDefault="00E07D1E" w:rsidP="00E07D1E">
      <w:pPr>
        <w:pStyle w:val="GvdeMetni"/>
        <w:spacing w:before="29" w:line="268" w:lineRule="auto"/>
        <w:ind w:left="125" w:right="142" w:hanging="10"/>
        <w:jc w:val="both"/>
        <w:rPr>
          <w:b/>
        </w:rPr>
      </w:pPr>
      <w:r>
        <w:rPr>
          <w:b/>
        </w:rPr>
        <w:t>MADDE 16:</w:t>
      </w:r>
    </w:p>
    <w:p w14:paraId="67C8D1DC" w14:textId="77777777" w:rsidR="00E07D1E" w:rsidRDefault="00E07D1E" w:rsidP="00E07D1E">
      <w:pPr>
        <w:pStyle w:val="GvdeMetni"/>
        <w:spacing w:before="29" w:line="268" w:lineRule="auto"/>
        <w:ind w:left="125" w:right="142" w:hanging="10"/>
        <w:jc w:val="both"/>
        <w:rPr>
          <w:b/>
        </w:rPr>
      </w:pPr>
    </w:p>
    <w:p w14:paraId="1E27C701" w14:textId="77777777" w:rsidR="00E07D1E" w:rsidRDefault="00E07D1E" w:rsidP="00E07D1E">
      <w:pPr>
        <w:pStyle w:val="GvdeMetni"/>
        <w:spacing w:before="29" w:line="269" w:lineRule="auto"/>
        <w:ind w:left="516" w:right="142" w:hanging="403"/>
        <w:jc w:val="both"/>
      </w:pPr>
      <w:r w:rsidRPr="008022AA">
        <w:rPr>
          <w:b/>
        </w:rPr>
        <w:t>(1)</w:t>
      </w:r>
      <w:r>
        <w:t xml:space="preserve"> Ofisin akademik, idari ve teknik personel ihtiyacı, usulüne göre Rektörlük tarafından tahsis edilecek kadrolar, sözleşmeli personel atama esaslarına göre sağlanacak kadrolar veya 2547 sayılı Yükseköğretim Kanununun 13’üncü maddesi gereği Rektör tarafından yapılacak görevlendirmelerle karşılanır.</w:t>
      </w:r>
    </w:p>
    <w:p w14:paraId="770A4248" w14:textId="77777777" w:rsidR="00E07D1E" w:rsidRDefault="00E07D1E" w:rsidP="00E07D1E">
      <w:pPr>
        <w:pStyle w:val="GvdeMetni"/>
        <w:spacing w:before="30"/>
        <w:ind w:left="125" w:right="142"/>
      </w:pPr>
    </w:p>
    <w:p w14:paraId="5F9DCAF3" w14:textId="77777777" w:rsidR="00E07D1E" w:rsidRDefault="00E07D1E" w:rsidP="00E07D1E">
      <w:pPr>
        <w:pStyle w:val="Balk1"/>
        <w:spacing w:before="1"/>
        <w:ind w:left="125" w:right="142"/>
      </w:pPr>
      <w:r>
        <w:t>Harcama</w:t>
      </w:r>
      <w:r>
        <w:rPr>
          <w:spacing w:val="-4"/>
        </w:rPr>
        <w:t xml:space="preserve"> </w:t>
      </w:r>
      <w:r>
        <w:rPr>
          <w:spacing w:val="-2"/>
        </w:rPr>
        <w:t>Yetkilisi</w:t>
      </w:r>
    </w:p>
    <w:p w14:paraId="437FC3CA" w14:textId="77777777" w:rsidR="00E07D1E" w:rsidRDefault="00E07D1E" w:rsidP="00E07D1E">
      <w:pPr>
        <w:pStyle w:val="GvdeMetni"/>
        <w:spacing w:before="28" w:line="268" w:lineRule="auto"/>
        <w:ind w:left="125" w:right="142" w:hanging="10"/>
        <w:jc w:val="both"/>
        <w:rPr>
          <w:b/>
        </w:rPr>
      </w:pPr>
      <w:r>
        <w:rPr>
          <w:b/>
        </w:rPr>
        <w:t>MADDE 17:</w:t>
      </w:r>
    </w:p>
    <w:p w14:paraId="1786EB5C" w14:textId="77777777" w:rsidR="00E07D1E" w:rsidRDefault="00E07D1E" w:rsidP="00E07D1E">
      <w:pPr>
        <w:pStyle w:val="GvdeMetni"/>
        <w:spacing w:before="28" w:line="268" w:lineRule="auto"/>
        <w:ind w:left="125" w:right="142" w:hanging="10"/>
        <w:jc w:val="both"/>
        <w:rPr>
          <w:b/>
        </w:rPr>
      </w:pPr>
    </w:p>
    <w:p w14:paraId="2DFFED22" w14:textId="77777777" w:rsidR="00E07D1E" w:rsidRDefault="00E07D1E" w:rsidP="00E07D1E">
      <w:pPr>
        <w:pStyle w:val="GvdeMetni"/>
        <w:spacing w:before="28" w:line="269" w:lineRule="auto"/>
        <w:ind w:left="516" w:right="142" w:hanging="403"/>
        <w:jc w:val="both"/>
      </w:pPr>
      <w:r w:rsidRPr="008022AA">
        <w:rPr>
          <w:b/>
        </w:rPr>
        <w:t>(1)</w:t>
      </w:r>
      <w:r>
        <w:t xml:space="preserve"> Ofisin harcama yetkilisi Rektördür. Rektör bu yetkisini kısmen veya tamamen Koordinatöre devredebilir.</w:t>
      </w:r>
    </w:p>
    <w:p w14:paraId="4E38FA7B" w14:textId="77777777" w:rsidR="00E07D1E" w:rsidRDefault="00E07D1E" w:rsidP="00E07D1E">
      <w:pPr>
        <w:pStyle w:val="GvdeMetni"/>
        <w:spacing w:before="59"/>
        <w:ind w:left="125" w:right="142"/>
      </w:pPr>
    </w:p>
    <w:p w14:paraId="7AEE254F" w14:textId="77777777" w:rsidR="00E07D1E" w:rsidRDefault="00E07D1E" w:rsidP="00E07D1E">
      <w:pPr>
        <w:pStyle w:val="Balk1"/>
        <w:ind w:left="125" w:right="142"/>
        <w:jc w:val="left"/>
      </w:pPr>
      <w:r>
        <w:rPr>
          <w:spacing w:val="-2"/>
        </w:rPr>
        <w:t>Yürürlük</w:t>
      </w:r>
    </w:p>
    <w:p w14:paraId="1D1A45BB" w14:textId="77777777" w:rsidR="00E07D1E" w:rsidRDefault="00E07D1E" w:rsidP="00E07D1E">
      <w:pPr>
        <w:pStyle w:val="GvdeMetni"/>
        <w:spacing w:before="29" w:line="268" w:lineRule="auto"/>
        <w:ind w:left="125" w:right="142" w:hanging="10"/>
        <w:rPr>
          <w:b/>
          <w:spacing w:val="40"/>
        </w:rPr>
      </w:pPr>
      <w:r>
        <w:rPr>
          <w:b/>
        </w:rPr>
        <w:t>MADDE</w:t>
      </w:r>
      <w:r>
        <w:rPr>
          <w:b/>
          <w:spacing w:val="40"/>
        </w:rPr>
        <w:t xml:space="preserve"> </w:t>
      </w:r>
      <w:r>
        <w:rPr>
          <w:b/>
        </w:rPr>
        <w:t>18</w:t>
      </w:r>
      <w:r>
        <w:rPr>
          <w:b/>
          <w:spacing w:val="40"/>
        </w:rPr>
        <w:t>:</w:t>
      </w:r>
    </w:p>
    <w:p w14:paraId="13F1DE7E" w14:textId="77777777" w:rsidR="00E07D1E" w:rsidRDefault="00E07D1E" w:rsidP="00E07D1E">
      <w:pPr>
        <w:pStyle w:val="GvdeMetni"/>
        <w:spacing w:before="29" w:line="268" w:lineRule="auto"/>
        <w:ind w:left="125" w:right="142" w:hanging="10"/>
        <w:rPr>
          <w:b/>
          <w:spacing w:val="40"/>
        </w:rPr>
      </w:pPr>
    </w:p>
    <w:p w14:paraId="40F14D28" w14:textId="77777777" w:rsidR="00E07D1E" w:rsidRDefault="00E07D1E" w:rsidP="00E07D1E">
      <w:pPr>
        <w:pStyle w:val="GvdeMetni"/>
        <w:spacing w:before="29" w:line="269" w:lineRule="auto"/>
        <w:ind w:left="516" w:right="142" w:hanging="403"/>
      </w:pPr>
      <w:r w:rsidRPr="008022AA">
        <w:rPr>
          <w:b/>
        </w:rPr>
        <w:t>(1)</w:t>
      </w:r>
      <w:r>
        <w:rPr>
          <w:spacing w:val="40"/>
        </w:rPr>
        <w:t xml:space="preserve"> </w:t>
      </w:r>
      <w:r>
        <w:t>60+</w:t>
      </w:r>
      <w:r>
        <w:rPr>
          <w:spacing w:val="40"/>
        </w:rPr>
        <w:t xml:space="preserve"> </w:t>
      </w:r>
      <w:r>
        <w:t>Tazelenme</w:t>
      </w:r>
      <w:r>
        <w:rPr>
          <w:spacing w:val="40"/>
        </w:rPr>
        <w:t xml:space="preserve"> </w:t>
      </w:r>
      <w:r>
        <w:t>Üniversitesi</w:t>
      </w:r>
      <w:r>
        <w:rPr>
          <w:spacing w:val="40"/>
        </w:rPr>
        <w:t xml:space="preserve"> </w:t>
      </w:r>
      <w:r>
        <w:t>Koordinasyon</w:t>
      </w:r>
      <w:r>
        <w:rPr>
          <w:spacing w:val="40"/>
        </w:rPr>
        <w:t xml:space="preserve"> </w:t>
      </w:r>
      <w:r>
        <w:t>Ofisi</w:t>
      </w:r>
      <w:r>
        <w:rPr>
          <w:spacing w:val="40"/>
        </w:rPr>
        <w:t xml:space="preserve"> </w:t>
      </w:r>
      <w:r>
        <w:t>Yönergesi,</w:t>
      </w:r>
      <w:r>
        <w:rPr>
          <w:spacing w:val="40"/>
        </w:rPr>
        <w:t xml:space="preserve"> </w:t>
      </w:r>
      <w:r>
        <w:t>Munzur Üniversitesi Senatosu tarafından kabul edildiği tarihten itibaren yürürlüğe girer.</w:t>
      </w:r>
    </w:p>
    <w:p w14:paraId="0429D904" w14:textId="77777777" w:rsidR="00E07D1E" w:rsidRDefault="00E07D1E" w:rsidP="00E07D1E">
      <w:pPr>
        <w:pStyle w:val="GvdeMetni"/>
        <w:spacing w:before="29" w:line="269" w:lineRule="auto"/>
        <w:ind w:left="516" w:right="142" w:hanging="403"/>
      </w:pPr>
    </w:p>
    <w:p w14:paraId="54772DFE" w14:textId="77777777" w:rsidR="00E07D1E" w:rsidRDefault="00E07D1E" w:rsidP="00E07D1E">
      <w:pPr>
        <w:pStyle w:val="GvdeMetni"/>
        <w:spacing w:before="59"/>
        <w:ind w:left="125" w:right="142"/>
      </w:pPr>
    </w:p>
    <w:p w14:paraId="7B2C444F" w14:textId="77777777" w:rsidR="00E07D1E" w:rsidRDefault="00E07D1E" w:rsidP="00E07D1E">
      <w:pPr>
        <w:pStyle w:val="Balk1"/>
        <w:ind w:left="125" w:right="142"/>
        <w:jc w:val="left"/>
      </w:pPr>
      <w:r>
        <w:rPr>
          <w:spacing w:val="-2"/>
        </w:rPr>
        <w:t>Yürütme</w:t>
      </w:r>
    </w:p>
    <w:p w14:paraId="6C457F23" w14:textId="77777777" w:rsidR="00E07D1E" w:rsidRDefault="00E07D1E" w:rsidP="00E07D1E">
      <w:pPr>
        <w:pStyle w:val="GvdeMetni"/>
        <w:spacing w:before="29"/>
        <w:ind w:left="125" w:right="142"/>
        <w:rPr>
          <w:spacing w:val="-1"/>
        </w:rPr>
      </w:pPr>
      <w:r>
        <w:rPr>
          <w:b/>
        </w:rPr>
        <w:t>MADDE</w:t>
      </w:r>
      <w:r>
        <w:rPr>
          <w:b/>
          <w:spacing w:val="-3"/>
        </w:rPr>
        <w:t xml:space="preserve"> </w:t>
      </w:r>
      <w:r>
        <w:rPr>
          <w:b/>
        </w:rPr>
        <w:t>19</w:t>
      </w:r>
      <w:r>
        <w:t>:</w:t>
      </w:r>
      <w:r>
        <w:rPr>
          <w:spacing w:val="-1"/>
        </w:rPr>
        <w:t xml:space="preserve"> </w:t>
      </w:r>
    </w:p>
    <w:p w14:paraId="412B460B" w14:textId="77777777" w:rsidR="00E07D1E" w:rsidRDefault="00E07D1E" w:rsidP="00E07D1E">
      <w:pPr>
        <w:pStyle w:val="GvdeMetni"/>
        <w:spacing w:before="29"/>
        <w:ind w:left="125" w:right="142"/>
        <w:rPr>
          <w:spacing w:val="-1"/>
        </w:rPr>
      </w:pPr>
    </w:p>
    <w:p w14:paraId="342AF63A" w14:textId="77777777" w:rsidR="00E07D1E" w:rsidRDefault="00E07D1E" w:rsidP="00E07D1E">
      <w:pPr>
        <w:pStyle w:val="GvdeMetni"/>
        <w:spacing w:before="29"/>
        <w:ind w:left="528" w:right="142" w:hanging="403"/>
      </w:pPr>
      <w:r w:rsidRPr="008022AA">
        <w:rPr>
          <w:b/>
        </w:rPr>
        <w:t>(1)</w:t>
      </w:r>
      <w:r>
        <w:rPr>
          <w:spacing w:val="-1"/>
        </w:rPr>
        <w:t xml:space="preserve"> </w:t>
      </w:r>
      <w:r>
        <w:t>Bu</w:t>
      </w:r>
      <w:r>
        <w:rPr>
          <w:spacing w:val="-1"/>
        </w:rPr>
        <w:t xml:space="preserve"> </w:t>
      </w:r>
      <w:r>
        <w:t>Yönerge</w:t>
      </w:r>
      <w:r>
        <w:rPr>
          <w:spacing w:val="-2"/>
        </w:rPr>
        <w:t xml:space="preserve"> </w:t>
      </w:r>
      <w:r>
        <w:t>hükümlerini, Munzur Üniversitesi</w:t>
      </w:r>
      <w:r>
        <w:rPr>
          <w:spacing w:val="-1"/>
        </w:rPr>
        <w:t xml:space="preserve"> </w:t>
      </w:r>
      <w:r>
        <w:t>Rektörü</w:t>
      </w:r>
      <w:r>
        <w:rPr>
          <w:spacing w:val="1"/>
        </w:rPr>
        <w:t xml:space="preserve"> </w:t>
      </w:r>
      <w:r>
        <w:rPr>
          <w:spacing w:val="-2"/>
        </w:rPr>
        <w:t>yürütür.</w:t>
      </w:r>
    </w:p>
    <w:p w14:paraId="6F34EDED" w14:textId="77777777" w:rsidR="00E07D1E" w:rsidRPr="00E07D1E" w:rsidRDefault="00E07D1E" w:rsidP="00E07D1E">
      <w:pPr>
        <w:tabs>
          <w:tab w:val="left" w:pos="567"/>
        </w:tabs>
        <w:spacing w:before="31"/>
        <w:rPr>
          <w:sz w:val="24"/>
        </w:rPr>
      </w:pPr>
    </w:p>
    <w:p w14:paraId="5C989BA6" w14:textId="77777777" w:rsidR="00E07D1E" w:rsidRDefault="00E07D1E" w:rsidP="00E07D1E">
      <w:pPr>
        <w:pStyle w:val="ListeParagraf"/>
        <w:jc w:val="left"/>
        <w:rPr>
          <w:sz w:val="24"/>
        </w:rPr>
      </w:pPr>
    </w:p>
    <w:p w14:paraId="65982790" w14:textId="77777777" w:rsidR="00E07D1E" w:rsidRDefault="00E07D1E" w:rsidP="00E07D1E">
      <w:pPr>
        <w:pStyle w:val="ListeParagraf"/>
        <w:jc w:val="left"/>
        <w:rPr>
          <w:sz w:val="24"/>
        </w:rPr>
      </w:pPr>
    </w:p>
    <w:p w14:paraId="1932AD9C" w14:textId="77777777" w:rsidR="00E07D1E" w:rsidRDefault="00E07D1E" w:rsidP="00E07D1E">
      <w:pPr>
        <w:pStyle w:val="ListeParagraf"/>
        <w:jc w:val="left"/>
        <w:rPr>
          <w:sz w:val="24"/>
        </w:rPr>
      </w:pPr>
    </w:p>
    <w:p w14:paraId="483AFB89" w14:textId="77777777" w:rsidR="00E07D1E" w:rsidRPr="00E07D1E" w:rsidRDefault="00E07D1E" w:rsidP="00E07D1E">
      <w:pPr>
        <w:rPr>
          <w:sz w:val="24"/>
        </w:rPr>
        <w:sectPr w:rsidR="00E07D1E" w:rsidRPr="00E07D1E">
          <w:headerReference w:type="even" r:id="rId8"/>
          <w:headerReference w:type="default" r:id="rId9"/>
          <w:footerReference w:type="even" r:id="rId10"/>
          <w:footerReference w:type="default" r:id="rId11"/>
          <w:headerReference w:type="first" r:id="rId12"/>
          <w:footerReference w:type="first" r:id="rId13"/>
          <w:type w:val="continuous"/>
          <w:pgSz w:w="11910" w:h="16840"/>
          <w:pgMar w:top="2000" w:right="1275" w:bottom="280" w:left="1275" w:header="720" w:footer="0" w:gutter="0"/>
          <w:pgNumType w:start="1"/>
          <w:cols w:space="708"/>
        </w:sectPr>
      </w:pPr>
    </w:p>
    <w:p w14:paraId="19D083A6" w14:textId="77777777" w:rsidR="00E07D1E" w:rsidRDefault="00E07D1E" w:rsidP="00E07D1E">
      <w:pPr>
        <w:spacing w:before="146"/>
        <w:ind w:right="57"/>
      </w:pPr>
    </w:p>
    <w:p w14:paraId="6F5738B7" w14:textId="77777777" w:rsidR="00E07D1E" w:rsidRPr="00E07D1E" w:rsidRDefault="00E07D1E" w:rsidP="00E07D1E">
      <w:pPr>
        <w:spacing w:line="268" w:lineRule="auto"/>
        <w:rPr>
          <w:sz w:val="24"/>
        </w:rPr>
        <w:sectPr w:rsidR="00E07D1E" w:rsidRPr="00E07D1E" w:rsidSect="00E07D1E">
          <w:type w:val="continuous"/>
          <w:pgSz w:w="11910" w:h="16840"/>
          <w:pgMar w:top="2000" w:right="1275" w:bottom="280" w:left="1275" w:header="720" w:footer="0" w:gutter="0"/>
          <w:cols w:space="708"/>
        </w:sectPr>
      </w:pPr>
    </w:p>
    <w:p w14:paraId="0027B447" w14:textId="77777777" w:rsidR="00E07D1E" w:rsidRDefault="00E07D1E" w:rsidP="00E07D1E">
      <w:pPr>
        <w:pStyle w:val="GvdeMetni"/>
        <w:spacing w:before="33"/>
        <w:ind w:left="0"/>
      </w:pPr>
    </w:p>
    <w:p w14:paraId="0E3BBB92" w14:textId="77777777" w:rsidR="00E07D1E" w:rsidRDefault="00E07D1E" w:rsidP="00E07D1E">
      <w:pPr>
        <w:pStyle w:val="GvdeMetni"/>
        <w:spacing w:before="36" w:line="268" w:lineRule="auto"/>
        <w:ind w:right="138"/>
        <w:jc w:val="both"/>
      </w:pPr>
    </w:p>
    <w:p w14:paraId="24979739" w14:textId="77777777" w:rsidR="00E07D1E" w:rsidRDefault="00E07D1E" w:rsidP="00E07D1E">
      <w:pPr>
        <w:pStyle w:val="GvdeMetni"/>
        <w:spacing w:line="268" w:lineRule="auto"/>
        <w:jc w:val="both"/>
      </w:pPr>
    </w:p>
    <w:p w14:paraId="66913CFA" w14:textId="77777777" w:rsidR="00E07D1E" w:rsidRDefault="00E07D1E" w:rsidP="00E07D1E">
      <w:pPr>
        <w:pStyle w:val="GvdeMetni"/>
        <w:spacing w:line="268" w:lineRule="auto"/>
        <w:jc w:val="both"/>
      </w:pPr>
    </w:p>
    <w:p w14:paraId="6CDD3BFA" w14:textId="77777777" w:rsidR="00E07D1E" w:rsidRDefault="00E07D1E" w:rsidP="00E07D1E">
      <w:pPr>
        <w:pStyle w:val="GvdeMetni"/>
        <w:spacing w:line="268" w:lineRule="auto"/>
        <w:jc w:val="both"/>
        <w:sectPr w:rsidR="00E07D1E" w:rsidSect="00E07D1E">
          <w:type w:val="continuous"/>
          <w:pgSz w:w="11910" w:h="16840"/>
          <w:pgMar w:top="2000" w:right="1275" w:bottom="280" w:left="1275" w:header="720" w:footer="0" w:gutter="0"/>
          <w:cols w:space="708"/>
        </w:sectPr>
      </w:pPr>
    </w:p>
    <w:p w14:paraId="7E52DB01" w14:textId="77777777" w:rsidR="004C5368" w:rsidRDefault="004C5368" w:rsidP="00E07D1E">
      <w:pPr>
        <w:pStyle w:val="Balk1"/>
        <w:spacing w:before="146"/>
        <w:ind w:left="141"/>
        <w:jc w:val="left"/>
      </w:pPr>
    </w:p>
    <w:sectPr w:rsidR="004C5368">
      <w:headerReference w:type="even" r:id="rId14"/>
      <w:headerReference w:type="default" r:id="rId15"/>
      <w:footerReference w:type="even" r:id="rId16"/>
      <w:footerReference w:type="default" r:id="rId17"/>
      <w:headerReference w:type="first" r:id="rId18"/>
      <w:footerReference w:type="first" r:id="rId19"/>
      <w:pgSz w:w="11910" w:h="16840"/>
      <w:pgMar w:top="2000" w:right="1275" w:bottom="280" w:left="1275" w:header="72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4DF7E" w14:textId="77777777" w:rsidR="00241827" w:rsidRDefault="00241827">
      <w:r>
        <w:separator/>
      </w:r>
    </w:p>
  </w:endnote>
  <w:endnote w:type="continuationSeparator" w:id="0">
    <w:p w14:paraId="02182A05" w14:textId="77777777" w:rsidR="00241827" w:rsidRDefault="00241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09335" w14:textId="77777777" w:rsidR="00E07D1E" w:rsidRDefault="00E07D1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D0249" w14:textId="77777777" w:rsidR="00E07D1E" w:rsidRDefault="00E07D1E">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52C88" w14:textId="77777777" w:rsidR="00E07D1E" w:rsidRDefault="00E07D1E">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DD415" w14:textId="77777777" w:rsidR="008C5874" w:rsidRDefault="008C5874">
    <w:pPr>
      <w:pStyle w:val="AltBilgi"/>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1B8B3" w14:textId="77777777" w:rsidR="008C5874" w:rsidRDefault="008C5874">
    <w:pPr>
      <w:pStyle w:val="AltBilgi"/>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3FFE2" w14:textId="77777777" w:rsidR="008C5874" w:rsidRDefault="008C587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8C7BC" w14:textId="77777777" w:rsidR="00241827" w:rsidRDefault="00241827">
      <w:r>
        <w:separator/>
      </w:r>
    </w:p>
  </w:footnote>
  <w:footnote w:type="continuationSeparator" w:id="0">
    <w:p w14:paraId="1039423F" w14:textId="77777777" w:rsidR="00241827" w:rsidRDefault="00241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1B929" w14:textId="77777777" w:rsidR="00E07D1E" w:rsidRDefault="00E07D1E" w:rsidP="00E07D1E">
    <w:pPr>
      <w:pStyle w:val="stBilgi"/>
      <w:tabs>
        <w:tab w:val="clear" w:pos="4536"/>
        <w:tab w:val="clear" w:pos="9072"/>
        <w:tab w:val="left" w:pos="8150"/>
        <w:tab w:val="left" w:pos="8390"/>
      </w:tabs>
    </w:pPr>
    <w:r>
      <w:rPr>
        <w:noProof/>
        <w:sz w:val="20"/>
        <w:lang w:eastAsia="tr-TR"/>
      </w:rPr>
      <w:drawing>
        <wp:anchor distT="0" distB="0" distL="0" distR="0" simplePos="0" relativeHeight="251660288" behindDoc="1" locked="0" layoutInCell="1" allowOverlap="1" wp14:anchorId="0A2A5ED7" wp14:editId="16851328">
          <wp:simplePos x="0" y="0"/>
          <wp:positionH relativeFrom="margin">
            <wp:posOffset>4775200</wp:posOffset>
          </wp:positionH>
          <wp:positionV relativeFrom="margin">
            <wp:posOffset>-711200</wp:posOffset>
          </wp:positionV>
          <wp:extent cx="1251585" cy="650875"/>
          <wp:effectExtent l="0" t="0" r="5715" b="0"/>
          <wp:wrapSquare wrapText="bothSides"/>
          <wp:docPr id="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1251585" cy="650875"/>
                  </a:xfrm>
                  <a:prstGeom prst="rect">
                    <a:avLst/>
                  </a:prstGeom>
                </pic:spPr>
              </pic:pic>
            </a:graphicData>
          </a:graphic>
        </wp:anchor>
      </w:drawing>
    </w:r>
    <w:r>
      <w:tab/>
    </w:r>
    <w:r>
      <w:tab/>
    </w:r>
    <w:r>
      <w:rPr>
        <w:noProof/>
        <w:sz w:val="20"/>
        <w:lang w:eastAsia="tr-TR"/>
      </w:rPr>
      <w:drawing>
        <wp:inline distT="0" distB="0" distL="0" distR="0" wp14:anchorId="0A3CB017" wp14:editId="553C0B91">
          <wp:extent cx="1446864" cy="711200"/>
          <wp:effectExtent l="0" t="0" r="1270" b="0"/>
          <wp:docPr id="5" name="Resim 5" descr="C:\Users\Asus\AppData\Local\Temp\Rar$DRa5580.40343\KURUMSALMUNV\orj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AppData\Local\Temp\Rar$DRa5580.40343\KURUMSALMUNV\orj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56350" cy="715863"/>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0D9EB" w14:textId="77777777" w:rsidR="00E07D1E" w:rsidRDefault="00E07D1E">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F5D6D" w14:textId="77777777" w:rsidR="00E07D1E" w:rsidRDefault="00E07D1E" w:rsidP="008C5874">
    <w:pPr>
      <w:pStyle w:val="GvdeMetni"/>
      <w:tabs>
        <w:tab w:val="left" w:pos="9290"/>
        <w:tab w:val="right" w:pos="9360"/>
      </w:tabs>
      <w:spacing w:line="14" w:lineRule="auto"/>
      <w:ind w:left="0"/>
      <w:rPr>
        <w:sz w:val="20"/>
      </w:rPr>
    </w:pPr>
    <w:r>
      <w:rPr>
        <w:noProof/>
        <w:sz w:val="20"/>
        <w:lang w:eastAsia="tr-TR"/>
      </w:rPr>
      <w:drawing>
        <wp:anchor distT="0" distB="0" distL="0" distR="0" simplePos="0" relativeHeight="251657216" behindDoc="1" locked="0" layoutInCell="1" allowOverlap="1" wp14:anchorId="7B948FC4" wp14:editId="0D5C4718">
          <wp:simplePos x="0" y="0"/>
          <wp:positionH relativeFrom="page">
            <wp:posOffset>6139815</wp:posOffset>
          </wp:positionH>
          <wp:positionV relativeFrom="page">
            <wp:posOffset>380585</wp:posOffset>
          </wp:positionV>
          <wp:extent cx="1252008" cy="650875"/>
          <wp:effectExtent l="0" t="0" r="0" b="0"/>
          <wp:wrapNone/>
          <wp:docPr id="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1252008" cy="650875"/>
                  </a:xfrm>
                  <a:prstGeom prst="rect">
                    <a:avLst/>
                  </a:prstGeom>
                </pic:spPr>
              </pic:pic>
            </a:graphicData>
          </a:graphic>
        </wp:anchor>
      </w:drawing>
    </w:r>
    <w:r>
      <w:rPr>
        <w:noProof/>
        <w:sz w:val="20"/>
        <w:lang w:eastAsia="tr-TR"/>
      </w:rPr>
      <w:drawing>
        <wp:inline distT="0" distB="0" distL="0" distR="0" wp14:anchorId="282024FC" wp14:editId="74379309">
          <wp:extent cx="1446864" cy="711200"/>
          <wp:effectExtent l="0" t="0" r="1270" b="0"/>
          <wp:docPr id="4" name="Resim 4" descr="C:\Users\Asus\AppData\Local\Temp\Rar$DRa5580.40343\KURUMSALMUNV\orj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AppData\Local\Temp\Rar$DRa5580.40343\KURUMSALMUNV\orj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56350" cy="715863"/>
                  </a:xfrm>
                  <a:prstGeom prst="rect">
                    <a:avLst/>
                  </a:prstGeom>
                  <a:noFill/>
                  <a:ln>
                    <a:noFill/>
                  </a:ln>
                </pic:spPr>
              </pic:pic>
            </a:graphicData>
          </a:graphic>
        </wp:inline>
      </w:drawing>
    </w:r>
    <w:r>
      <w:rPr>
        <w:sz w:val="20"/>
      </w:rPr>
      <w:tab/>
    </w:r>
    <w:r>
      <w:rPr>
        <w:sz w:val="20"/>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69232" w14:textId="77777777" w:rsidR="00E07D1E" w:rsidRDefault="00E07D1E">
    <w:pPr>
      <w:pStyle w:val="stBilgi"/>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4C86B" w14:textId="77777777" w:rsidR="008C5874" w:rsidRDefault="008C5874">
    <w:pPr>
      <w:pStyle w:val="stBilgi"/>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C36E1" w14:textId="77777777" w:rsidR="004C5368" w:rsidRDefault="00EC427B" w:rsidP="008C5874">
    <w:pPr>
      <w:pStyle w:val="GvdeMetni"/>
      <w:tabs>
        <w:tab w:val="left" w:pos="9290"/>
        <w:tab w:val="right" w:pos="9360"/>
      </w:tabs>
      <w:spacing w:line="14" w:lineRule="auto"/>
      <w:ind w:left="0"/>
      <w:rPr>
        <w:sz w:val="20"/>
      </w:rPr>
    </w:pPr>
    <w:r>
      <w:rPr>
        <w:noProof/>
        <w:sz w:val="20"/>
        <w:lang w:eastAsia="tr-TR"/>
      </w:rPr>
      <w:drawing>
        <wp:anchor distT="0" distB="0" distL="0" distR="0" simplePos="0" relativeHeight="251658752" behindDoc="1" locked="0" layoutInCell="1" allowOverlap="1" wp14:anchorId="1310C904" wp14:editId="05FC64F7">
          <wp:simplePos x="0" y="0"/>
          <wp:positionH relativeFrom="page">
            <wp:posOffset>6139815</wp:posOffset>
          </wp:positionH>
          <wp:positionV relativeFrom="page">
            <wp:posOffset>380585</wp:posOffset>
          </wp:positionV>
          <wp:extent cx="1252008" cy="65087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1252008" cy="650875"/>
                  </a:xfrm>
                  <a:prstGeom prst="rect">
                    <a:avLst/>
                  </a:prstGeom>
                </pic:spPr>
              </pic:pic>
            </a:graphicData>
          </a:graphic>
        </wp:anchor>
      </w:drawing>
    </w:r>
    <w:r>
      <w:rPr>
        <w:noProof/>
        <w:sz w:val="20"/>
        <w:lang w:eastAsia="tr-TR"/>
      </w:rPr>
      <w:drawing>
        <wp:inline distT="0" distB="0" distL="0" distR="0" wp14:anchorId="3EBA0849" wp14:editId="01DCA6F9">
          <wp:extent cx="1446864" cy="711200"/>
          <wp:effectExtent l="0" t="0" r="1270" b="0"/>
          <wp:docPr id="3" name="Resim 3" descr="C:\Users\Asus\AppData\Local\Temp\Rar$DRa5580.40343\KURUMSALMUNV\orj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AppData\Local\Temp\Rar$DRa5580.40343\KURUMSALMUNV\orj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56350" cy="715863"/>
                  </a:xfrm>
                  <a:prstGeom prst="rect">
                    <a:avLst/>
                  </a:prstGeom>
                  <a:noFill/>
                  <a:ln>
                    <a:noFill/>
                  </a:ln>
                </pic:spPr>
              </pic:pic>
            </a:graphicData>
          </a:graphic>
        </wp:inline>
      </w:drawing>
    </w:r>
    <w:r w:rsidR="008C5874">
      <w:rPr>
        <w:sz w:val="20"/>
      </w:rPr>
      <w:tab/>
    </w:r>
    <w:r w:rsidR="008C5874">
      <w:rPr>
        <w:sz w:val="20"/>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78CE8" w14:textId="77777777" w:rsidR="008C5874" w:rsidRDefault="008C587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8436B"/>
    <w:multiLevelType w:val="hybridMultilevel"/>
    <w:tmpl w:val="8AE84EA0"/>
    <w:lvl w:ilvl="0" w:tplc="041F0017">
      <w:start w:val="1"/>
      <w:numFmt w:val="lowerLetter"/>
      <w:lvlText w:val="%1)"/>
      <w:lvlJc w:val="left"/>
      <w:pPr>
        <w:ind w:left="529" w:hanging="403"/>
      </w:pPr>
      <w:rPr>
        <w:rFonts w:hint="default"/>
        <w:b/>
        <w:bCs w:val="0"/>
        <w:i w:val="0"/>
        <w:iCs w:val="0"/>
        <w:spacing w:val="0"/>
        <w:w w:val="100"/>
        <w:sz w:val="24"/>
        <w:szCs w:val="24"/>
        <w:lang w:val="tr-TR"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8FB48FE"/>
    <w:multiLevelType w:val="hybridMultilevel"/>
    <w:tmpl w:val="D318C5B8"/>
    <w:lvl w:ilvl="0" w:tplc="A142F128">
      <w:start w:val="1"/>
      <w:numFmt w:val="decimal"/>
      <w:lvlText w:val="(%1)"/>
      <w:lvlJc w:val="left"/>
      <w:pPr>
        <w:ind w:left="486" w:hanging="360"/>
      </w:pPr>
      <w:rPr>
        <w:rFonts w:hint="default"/>
        <w:b/>
      </w:rPr>
    </w:lvl>
    <w:lvl w:ilvl="1" w:tplc="041F0019" w:tentative="1">
      <w:start w:val="1"/>
      <w:numFmt w:val="lowerLetter"/>
      <w:lvlText w:val="%2."/>
      <w:lvlJc w:val="left"/>
      <w:pPr>
        <w:ind w:left="1206" w:hanging="360"/>
      </w:pPr>
    </w:lvl>
    <w:lvl w:ilvl="2" w:tplc="041F001B" w:tentative="1">
      <w:start w:val="1"/>
      <w:numFmt w:val="lowerRoman"/>
      <w:lvlText w:val="%3."/>
      <w:lvlJc w:val="right"/>
      <w:pPr>
        <w:ind w:left="1926" w:hanging="180"/>
      </w:pPr>
    </w:lvl>
    <w:lvl w:ilvl="3" w:tplc="041F000F" w:tentative="1">
      <w:start w:val="1"/>
      <w:numFmt w:val="decimal"/>
      <w:lvlText w:val="%4."/>
      <w:lvlJc w:val="left"/>
      <w:pPr>
        <w:ind w:left="2646" w:hanging="360"/>
      </w:pPr>
    </w:lvl>
    <w:lvl w:ilvl="4" w:tplc="041F0019" w:tentative="1">
      <w:start w:val="1"/>
      <w:numFmt w:val="lowerLetter"/>
      <w:lvlText w:val="%5."/>
      <w:lvlJc w:val="left"/>
      <w:pPr>
        <w:ind w:left="3366" w:hanging="360"/>
      </w:pPr>
    </w:lvl>
    <w:lvl w:ilvl="5" w:tplc="041F001B" w:tentative="1">
      <w:start w:val="1"/>
      <w:numFmt w:val="lowerRoman"/>
      <w:lvlText w:val="%6."/>
      <w:lvlJc w:val="right"/>
      <w:pPr>
        <w:ind w:left="4086" w:hanging="180"/>
      </w:pPr>
    </w:lvl>
    <w:lvl w:ilvl="6" w:tplc="041F000F" w:tentative="1">
      <w:start w:val="1"/>
      <w:numFmt w:val="decimal"/>
      <w:lvlText w:val="%7."/>
      <w:lvlJc w:val="left"/>
      <w:pPr>
        <w:ind w:left="4806" w:hanging="360"/>
      </w:pPr>
    </w:lvl>
    <w:lvl w:ilvl="7" w:tplc="041F0019" w:tentative="1">
      <w:start w:val="1"/>
      <w:numFmt w:val="lowerLetter"/>
      <w:lvlText w:val="%8."/>
      <w:lvlJc w:val="left"/>
      <w:pPr>
        <w:ind w:left="5526" w:hanging="360"/>
      </w:pPr>
    </w:lvl>
    <w:lvl w:ilvl="8" w:tplc="041F001B" w:tentative="1">
      <w:start w:val="1"/>
      <w:numFmt w:val="lowerRoman"/>
      <w:lvlText w:val="%9."/>
      <w:lvlJc w:val="right"/>
      <w:pPr>
        <w:ind w:left="6246" w:hanging="180"/>
      </w:pPr>
    </w:lvl>
  </w:abstractNum>
  <w:abstractNum w:abstractNumId="2" w15:restartNumberingAfterBreak="0">
    <w:nsid w:val="110E713E"/>
    <w:multiLevelType w:val="hybridMultilevel"/>
    <w:tmpl w:val="BE4880B0"/>
    <w:lvl w:ilvl="0" w:tplc="75A0E250">
      <w:start w:val="1"/>
      <w:numFmt w:val="lowerLetter"/>
      <w:lvlText w:val="%1)"/>
      <w:lvlJc w:val="left"/>
      <w:pPr>
        <w:ind w:left="141" w:hanging="246"/>
      </w:pPr>
      <w:rPr>
        <w:rFonts w:ascii="Times New Roman" w:eastAsia="Times New Roman" w:hAnsi="Times New Roman" w:cs="Times New Roman" w:hint="default"/>
        <w:b/>
        <w:bCs w:val="0"/>
        <w:i w:val="0"/>
        <w:iCs w:val="0"/>
        <w:spacing w:val="-1"/>
        <w:w w:val="100"/>
        <w:sz w:val="24"/>
        <w:szCs w:val="24"/>
        <w:lang w:val="tr-TR" w:eastAsia="en-US" w:bidi="ar-SA"/>
      </w:rPr>
    </w:lvl>
    <w:lvl w:ilvl="1" w:tplc="E2A098DA">
      <w:numFmt w:val="bullet"/>
      <w:lvlText w:val="•"/>
      <w:lvlJc w:val="left"/>
      <w:pPr>
        <w:ind w:left="1061" w:hanging="246"/>
      </w:pPr>
      <w:rPr>
        <w:rFonts w:hint="default"/>
        <w:lang w:val="tr-TR" w:eastAsia="en-US" w:bidi="ar-SA"/>
      </w:rPr>
    </w:lvl>
    <w:lvl w:ilvl="2" w:tplc="4C10626E">
      <w:numFmt w:val="bullet"/>
      <w:lvlText w:val="•"/>
      <w:lvlJc w:val="left"/>
      <w:pPr>
        <w:ind w:left="1983" w:hanging="246"/>
      </w:pPr>
      <w:rPr>
        <w:rFonts w:hint="default"/>
        <w:lang w:val="tr-TR" w:eastAsia="en-US" w:bidi="ar-SA"/>
      </w:rPr>
    </w:lvl>
    <w:lvl w:ilvl="3" w:tplc="A36C0834">
      <w:numFmt w:val="bullet"/>
      <w:lvlText w:val="•"/>
      <w:lvlJc w:val="left"/>
      <w:pPr>
        <w:ind w:left="2904" w:hanging="246"/>
      </w:pPr>
      <w:rPr>
        <w:rFonts w:hint="default"/>
        <w:lang w:val="tr-TR" w:eastAsia="en-US" w:bidi="ar-SA"/>
      </w:rPr>
    </w:lvl>
    <w:lvl w:ilvl="4" w:tplc="2AB6F34E">
      <w:numFmt w:val="bullet"/>
      <w:lvlText w:val="•"/>
      <w:lvlJc w:val="left"/>
      <w:pPr>
        <w:ind w:left="3826" w:hanging="246"/>
      </w:pPr>
      <w:rPr>
        <w:rFonts w:hint="default"/>
        <w:lang w:val="tr-TR" w:eastAsia="en-US" w:bidi="ar-SA"/>
      </w:rPr>
    </w:lvl>
    <w:lvl w:ilvl="5" w:tplc="BB0C5DF0">
      <w:numFmt w:val="bullet"/>
      <w:lvlText w:val="•"/>
      <w:lvlJc w:val="left"/>
      <w:pPr>
        <w:ind w:left="4748" w:hanging="246"/>
      </w:pPr>
      <w:rPr>
        <w:rFonts w:hint="default"/>
        <w:lang w:val="tr-TR" w:eastAsia="en-US" w:bidi="ar-SA"/>
      </w:rPr>
    </w:lvl>
    <w:lvl w:ilvl="6" w:tplc="4570670A">
      <w:numFmt w:val="bullet"/>
      <w:lvlText w:val="•"/>
      <w:lvlJc w:val="left"/>
      <w:pPr>
        <w:ind w:left="5669" w:hanging="246"/>
      </w:pPr>
      <w:rPr>
        <w:rFonts w:hint="default"/>
        <w:lang w:val="tr-TR" w:eastAsia="en-US" w:bidi="ar-SA"/>
      </w:rPr>
    </w:lvl>
    <w:lvl w:ilvl="7" w:tplc="6AE2BECA">
      <w:numFmt w:val="bullet"/>
      <w:lvlText w:val="•"/>
      <w:lvlJc w:val="left"/>
      <w:pPr>
        <w:ind w:left="6591" w:hanging="246"/>
      </w:pPr>
      <w:rPr>
        <w:rFonts w:hint="default"/>
        <w:lang w:val="tr-TR" w:eastAsia="en-US" w:bidi="ar-SA"/>
      </w:rPr>
    </w:lvl>
    <w:lvl w:ilvl="8" w:tplc="ED20AC26">
      <w:numFmt w:val="bullet"/>
      <w:lvlText w:val="•"/>
      <w:lvlJc w:val="left"/>
      <w:pPr>
        <w:ind w:left="7513" w:hanging="246"/>
      </w:pPr>
      <w:rPr>
        <w:rFonts w:hint="default"/>
        <w:lang w:val="tr-TR" w:eastAsia="en-US" w:bidi="ar-SA"/>
      </w:rPr>
    </w:lvl>
  </w:abstractNum>
  <w:abstractNum w:abstractNumId="3" w15:restartNumberingAfterBreak="0">
    <w:nsid w:val="24BA3ECC"/>
    <w:multiLevelType w:val="hybridMultilevel"/>
    <w:tmpl w:val="D0E0B212"/>
    <w:lvl w:ilvl="0" w:tplc="DD4C6C28">
      <w:start w:val="1"/>
      <w:numFmt w:val="lowerLetter"/>
      <w:lvlText w:val="%1."/>
      <w:lvlJc w:val="left"/>
      <w:pPr>
        <w:ind w:left="568" w:hanging="360"/>
      </w:pPr>
      <w:rPr>
        <w:rFonts w:ascii="Times New Roman" w:eastAsia="Times New Roman" w:hAnsi="Times New Roman" w:cs="Times New Roman" w:hint="default"/>
        <w:b/>
        <w:bCs w:val="0"/>
        <w:i w:val="0"/>
        <w:iCs w:val="0"/>
        <w:spacing w:val="-1"/>
        <w:w w:val="100"/>
        <w:sz w:val="24"/>
        <w:szCs w:val="24"/>
        <w:lang w:val="tr-TR" w:eastAsia="en-US" w:bidi="ar-SA"/>
      </w:rPr>
    </w:lvl>
    <w:lvl w:ilvl="1" w:tplc="1122A384">
      <w:numFmt w:val="bullet"/>
      <w:lvlText w:val="•"/>
      <w:lvlJc w:val="left"/>
      <w:pPr>
        <w:ind w:left="1439" w:hanging="360"/>
      </w:pPr>
      <w:rPr>
        <w:rFonts w:hint="default"/>
        <w:lang w:val="tr-TR" w:eastAsia="en-US" w:bidi="ar-SA"/>
      </w:rPr>
    </w:lvl>
    <w:lvl w:ilvl="2" w:tplc="79CAC014">
      <w:numFmt w:val="bullet"/>
      <w:lvlText w:val="•"/>
      <w:lvlJc w:val="left"/>
      <w:pPr>
        <w:ind w:left="2319" w:hanging="360"/>
      </w:pPr>
      <w:rPr>
        <w:rFonts w:hint="default"/>
        <w:lang w:val="tr-TR" w:eastAsia="en-US" w:bidi="ar-SA"/>
      </w:rPr>
    </w:lvl>
    <w:lvl w:ilvl="3" w:tplc="69A0AFEC">
      <w:numFmt w:val="bullet"/>
      <w:lvlText w:val="•"/>
      <w:lvlJc w:val="left"/>
      <w:pPr>
        <w:ind w:left="3198" w:hanging="360"/>
      </w:pPr>
      <w:rPr>
        <w:rFonts w:hint="default"/>
        <w:lang w:val="tr-TR" w:eastAsia="en-US" w:bidi="ar-SA"/>
      </w:rPr>
    </w:lvl>
    <w:lvl w:ilvl="4" w:tplc="632855EC">
      <w:numFmt w:val="bullet"/>
      <w:lvlText w:val="•"/>
      <w:lvlJc w:val="left"/>
      <w:pPr>
        <w:ind w:left="4078" w:hanging="360"/>
      </w:pPr>
      <w:rPr>
        <w:rFonts w:hint="default"/>
        <w:lang w:val="tr-TR" w:eastAsia="en-US" w:bidi="ar-SA"/>
      </w:rPr>
    </w:lvl>
    <w:lvl w:ilvl="5" w:tplc="AE7ECAC6">
      <w:numFmt w:val="bullet"/>
      <w:lvlText w:val="•"/>
      <w:lvlJc w:val="left"/>
      <w:pPr>
        <w:ind w:left="4958" w:hanging="360"/>
      </w:pPr>
      <w:rPr>
        <w:rFonts w:hint="default"/>
        <w:lang w:val="tr-TR" w:eastAsia="en-US" w:bidi="ar-SA"/>
      </w:rPr>
    </w:lvl>
    <w:lvl w:ilvl="6" w:tplc="A0AEAF9E">
      <w:numFmt w:val="bullet"/>
      <w:lvlText w:val="•"/>
      <w:lvlJc w:val="left"/>
      <w:pPr>
        <w:ind w:left="5837" w:hanging="360"/>
      </w:pPr>
      <w:rPr>
        <w:rFonts w:hint="default"/>
        <w:lang w:val="tr-TR" w:eastAsia="en-US" w:bidi="ar-SA"/>
      </w:rPr>
    </w:lvl>
    <w:lvl w:ilvl="7" w:tplc="E5F21E02">
      <w:numFmt w:val="bullet"/>
      <w:lvlText w:val="•"/>
      <w:lvlJc w:val="left"/>
      <w:pPr>
        <w:ind w:left="6717" w:hanging="360"/>
      </w:pPr>
      <w:rPr>
        <w:rFonts w:hint="default"/>
        <w:lang w:val="tr-TR" w:eastAsia="en-US" w:bidi="ar-SA"/>
      </w:rPr>
    </w:lvl>
    <w:lvl w:ilvl="8" w:tplc="8B90ABB6">
      <w:numFmt w:val="bullet"/>
      <w:lvlText w:val="•"/>
      <w:lvlJc w:val="left"/>
      <w:pPr>
        <w:ind w:left="7597" w:hanging="360"/>
      </w:pPr>
      <w:rPr>
        <w:rFonts w:hint="default"/>
        <w:lang w:val="tr-TR" w:eastAsia="en-US" w:bidi="ar-SA"/>
      </w:rPr>
    </w:lvl>
  </w:abstractNum>
  <w:abstractNum w:abstractNumId="4" w15:restartNumberingAfterBreak="0">
    <w:nsid w:val="2A0708B2"/>
    <w:multiLevelType w:val="hybridMultilevel"/>
    <w:tmpl w:val="42A65086"/>
    <w:lvl w:ilvl="0" w:tplc="B80C4F28">
      <w:start w:val="1"/>
      <w:numFmt w:val="decimal"/>
      <w:lvlText w:val="(%1)"/>
      <w:lvlJc w:val="left"/>
      <w:pPr>
        <w:ind w:left="501" w:hanging="360"/>
      </w:pPr>
      <w:rPr>
        <w:rFonts w:hint="default"/>
        <w:b/>
      </w:rPr>
    </w:lvl>
    <w:lvl w:ilvl="1" w:tplc="041F0019" w:tentative="1">
      <w:start w:val="1"/>
      <w:numFmt w:val="lowerLetter"/>
      <w:lvlText w:val="%2."/>
      <w:lvlJc w:val="left"/>
      <w:pPr>
        <w:ind w:left="1221" w:hanging="360"/>
      </w:pPr>
    </w:lvl>
    <w:lvl w:ilvl="2" w:tplc="041F001B" w:tentative="1">
      <w:start w:val="1"/>
      <w:numFmt w:val="lowerRoman"/>
      <w:lvlText w:val="%3."/>
      <w:lvlJc w:val="right"/>
      <w:pPr>
        <w:ind w:left="1941" w:hanging="180"/>
      </w:pPr>
    </w:lvl>
    <w:lvl w:ilvl="3" w:tplc="041F000F" w:tentative="1">
      <w:start w:val="1"/>
      <w:numFmt w:val="decimal"/>
      <w:lvlText w:val="%4."/>
      <w:lvlJc w:val="left"/>
      <w:pPr>
        <w:ind w:left="2661" w:hanging="360"/>
      </w:pPr>
    </w:lvl>
    <w:lvl w:ilvl="4" w:tplc="041F0019" w:tentative="1">
      <w:start w:val="1"/>
      <w:numFmt w:val="lowerLetter"/>
      <w:lvlText w:val="%5."/>
      <w:lvlJc w:val="left"/>
      <w:pPr>
        <w:ind w:left="3381" w:hanging="360"/>
      </w:pPr>
    </w:lvl>
    <w:lvl w:ilvl="5" w:tplc="041F001B" w:tentative="1">
      <w:start w:val="1"/>
      <w:numFmt w:val="lowerRoman"/>
      <w:lvlText w:val="%6."/>
      <w:lvlJc w:val="right"/>
      <w:pPr>
        <w:ind w:left="4101" w:hanging="180"/>
      </w:pPr>
    </w:lvl>
    <w:lvl w:ilvl="6" w:tplc="041F000F" w:tentative="1">
      <w:start w:val="1"/>
      <w:numFmt w:val="decimal"/>
      <w:lvlText w:val="%7."/>
      <w:lvlJc w:val="left"/>
      <w:pPr>
        <w:ind w:left="4821" w:hanging="360"/>
      </w:pPr>
    </w:lvl>
    <w:lvl w:ilvl="7" w:tplc="041F0019" w:tentative="1">
      <w:start w:val="1"/>
      <w:numFmt w:val="lowerLetter"/>
      <w:lvlText w:val="%8."/>
      <w:lvlJc w:val="left"/>
      <w:pPr>
        <w:ind w:left="5541" w:hanging="360"/>
      </w:pPr>
    </w:lvl>
    <w:lvl w:ilvl="8" w:tplc="041F001B" w:tentative="1">
      <w:start w:val="1"/>
      <w:numFmt w:val="lowerRoman"/>
      <w:lvlText w:val="%9."/>
      <w:lvlJc w:val="right"/>
      <w:pPr>
        <w:ind w:left="6261" w:hanging="180"/>
      </w:pPr>
    </w:lvl>
  </w:abstractNum>
  <w:abstractNum w:abstractNumId="5" w15:restartNumberingAfterBreak="0">
    <w:nsid w:val="2A537085"/>
    <w:multiLevelType w:val="hybridMultilevel"/>
    <w:tmpl w:val="DCCC2AEC"/>
    <w:lvl w:ilvl="0" w:tplc="F83CD916">
      <w:start w:val="2"/>
      <w:numFmt w:val="decimal"/>
      <w:lvlText w:val="(%1)"/>
      <w:lvlJc w:val="left"/>
      <w:pPr>
        <w:ind w:left="136" w:hanging="365"/>
      </w:pPr>
      <w:rPr>
        <w:rFonts w:ascii="Times New Roman" w:eastAsia="Times New Roman" w:hAnsi="Times New Roman" w:cs="Times New Roman" w:hint="default"/>
        <w:b/>
        <w:bCs w:val="0"/>
        <w:i w:val="0"/>
        <w:iCs w:val="0"/>
        <w:spacing w:val="0"/>
        <w:w w:val="100"/>
        <w:sz w:val="24"/>
        <w:szCs w:val="24"/>
        <w:lang w:val="tr-TR" w:eastAsia="en-US" w:bidi="ar-SA"/>
      </w:rPr>
    </w:lvl>
    <w:lvl w:ilvl="1" w:tplc="7F401D16">
      <w:numFmt w:val="bullet"/>
      <w:lvlText w:val="•"/>
      <w:lvlJc w:val="left"/>
      <w:pPr>
        <w:ind w:left="1061" w:hanging="365"/>
      </w:pPr>
      <w:rPr>
        <w:rFonts w:hint="default"/>
        <w:lang w:val="tr-TR" w:eastAsia="en-US" w:bidi="ar-SA"/>
      </w:rPr>
    </w:lvl>
    <w:lvl w:ilvl="2" w:tplc="53CE7988">
      <w:numFmt w:val="bullet"/>
      <w:lvlText w:val="•"/>
      <w:lvlJc w:val="left"/>
      <w:pPr>
        <w:ind w:left="1983" w:hanging="365"/>
      </w:pPr>
      <w:rPr>
        <w:rFonts w:hint="default"/>
        <w:lang w:val="tr-TR" w:eastAsia="en-US" w:bidi="ar-SA"/>
      </w:rPr>
    </w:lvl>
    <w:lvl w:ilvl="3" w:tplc="F70C1166">
      <w:numFmt w:val="bullet"/>
      <w:lvlText w:val="•"/>
      <w:lvlJc w:val="left"/>
      <w:pPr>
        <w:ind w:left="2904" w:hanging="365"/>
      </w:pPr>
      <w:rPr>
        <w:rFonts w:hint="default"/>
        <w:lang w:val="tr-TR" w:eastAsia="en-US" w:bidi="ar-SA"/>
      </w:rPr>
    </w:lvl>
    <w:lvl w:ilvl="4" w:tplc="B20600C0">
      <w:numFmt w:val="bullet"/>
      <w:lvlText w:val="•"/>
      <w:lvlJc w:val="left"/>
      <w:pPr>
        <w:ind w:left="3826" w:hanging="365"/>
      </w:pPr>
      <w:rPr>
        <w:rFonts w:hint="default"/>
        <w:lang w:val="tr-TR" w:eastAsia="en-US" w:bidi="ar-SA"/>
      </w:rPr>
    </w:lvl>
    <w:lvl w:ilvl="5" w:tplc="27F8A99A">
      <w:numFmt w:val="bullet"/>
      <w:lvlText w:val="•"/>
      <w:lvlJc w:val="left"/>
      <w:pPr>
        <w:ind w:left="4748" w:hanging="365"/>
      </w:pPr>
      <w:rPr>
        <w:rFonts w:hint="default"/>
        <w:lang w:val="tr-TR" w:eastAsia="en-US" w:bidi="ar-SA"/>
      </w:rPr>
    </w:lvl>
    <w:lvl w:ilvl="6" w:tplc="20D60756">
      <w:numFmt w:val="bullet"/>
      <w:lvlText w:val="•"/>
      <w:lvlJc w:val="left"/>
      <w:pPr>
        <w:ind w:left="5669" w:hanging="365"/>
      </w:pPr>
      <w:rPr>
        <w:rFonts w:hint="default"/>
        <w:lang w:val="tr-TR" w:eastAsia="en-US" w:bidi="ar-SA"/>
      </w:rPr>
    </w:lvl>
    <w:lvl w:ilvl="7" w:tplc="A93E59E2">
      <w:numFmt w:val="bullet"/>
      <w:lvlText w:val="•"/>
      <w:lvlJc w:val="left"/>
      <w:pPr>
        <w:ind w:left="6591" w:hanging="365"/>
      </w:pPr>
      <w:rPr>
        <w:rFonts w:hint="default"/>
        <w:lang w:val="tr-TR" w:eastAsia="en-US" w:bidi="ar-SA"/>
      </w:rPr>
    </w:lvl>
    <w:lvl w:ilvl="8" w:tplc="B00C2AAE">
      <w:numFmt w:val="bullet"/>
      <w:lvlText w:val="•"/>
      <w:lvlJc w:val="left"/>
      <w:pPr>
        <w:ind w:left="7513" w:hanging="365"/>
      </w:pPr>
      <w:rPr>
        <w:rFonts w:hint="default"/>
        <w:lang w:val="tr-TR" w:eastAsia="en-US" w:bidi="ar-SA"/>
      </w:rPr>
    </w:lvl>
  </w:abstractNum>
  <w:abstractNum w:abstractNumId="6" w15:restartNumberingAfterBreak="0">
    <w:nsid w:val="2D222460"/>
    <w:multiLevelType w:val="hybridMultilevel"/>
    <w:tmpl w:val="64AA3B36"/>
    <w:lvl w:ilvl="0" w:tplc="3C4A5858">
      <w:start w:val="1"/>
      <w:numFmt w:val="decimal"/>
      <w:lvlText w:val="(%1)"/>
      <w:lvlJc w:val="left"/>
      <w:pPr>
        <w:ind w:left="656" w:hanging="403"/>
      </w:pPr>
      <w:rPr>
        <w:rFonts w:ascii="Times New Roman" w:eastAsia="Times New Roman" w:hAnsi="Times New Roman" w:cs="Times New Roman" w:hint="default"/>
        <w:b/>
        <w:bCs w:val="0"/>
        <w:i w:val="0"/>
        <w:iCs w:val="0"/>
        <w:spacing w:val="0"/>
        <w:w w:val="100"/>
        <w:sz w:val="24"/>
        <w:szCs w:val="24"/>
        <w:lang w:val="tr-TR" w:eastAsia="en-US" w:bidi="ar-SA"/>
      </w:rPr>
    </w:lvl>
    <w:lvl w:ilvl="1" w:tplc="041F0019" w:tentative="1">
      <w:start w:val="1"/>
      <w:numFmt w:val="lowerLetter"/>
      <w:lvlText w:val="%2."/>
      <w:lvlJc w:val="left"/>
      <w:pPr>
        <w:ind w:left="1567" w:hanging="360"/>
      </w:pPr>
    </w:lvl>
    <w:lvl w:ilvl="2" w:tplc="041F001B" w:tentative="1">
      <w:start w:val="1"/>
      <w:numFmt w:val="lowerRoman"/>
      <w:lvlText w:val="%3."/>
      <w:lvlJc w:val="right"/>
      <w:pPr>
        <w:ind w:left="2287" w:hanging="180"/>
      </w:pPr>
    </w:lvl>
    <w:lvl w:ilvl="3" w:tplc="041F000F" w:tentative="1">
      <w:start w:val="1"/>
      <w:numFmt w:val="decimal"/>
      <w:lvlText w:val="%4."/>
      <w:lvlJc w:val="left"/>
      <w:pPr>
        <w:ind w:left="3007" w:hanging="360"/>
      </w:pPr>
    </w:lvl>
    <w:lvl w:ilvl="4" w:tplc="041F0019" w:tentative="1">
      <w:start w:val="1"/>
      <w:numFmt w:val="lowerLetter"/>
      <w:lvlText w:val="%5."/>
      <w:lvlJc w:val="left"/>
      <w:pPr>
        <w:ind w:left="3727" w:hanging="360"/>
      </w:pPr>
    </w:lvl>
    <w:lvl w:ilvl="5" w:tplc="041F001B" w:tentative="1">
      <w:start w:val="1"/>
      <w:numFmt w:val="lowerRoman"/>
      <w:lvlText w:val="%6."/>
      <w:lvlJc w:val="right"/>
      <w:pPr>
        <w:ind w:left="4447" w:hanging="180"/>
      </w:pPr>
    </w:lvl>
    <w:lvl w:ilvl="6" w:tplc="041F000F" w:tentative="1">
      <w:start w:val="1"/>
      <w:numFmt w:val="decimal"/>
      <w:lvlText w:val="%7."/>
      <w:lvlJc w:val="left"/>
      <w:pPr>
        <w:ind w:left="5167" w:hanging="360"/>
      </w:pPr>
    </w:lvl>
    <w:lvl w:ilvl="7" w:tplc="041F0019" w:tentative="1">
      <w:start w:val="1"/>
      <w:numFmt w:val="lowerLetter"/>
      <w:lvlText w:val="%8."/>
      <w:lvlJc w:val="left"/>
      <w:pPr>
        <w:ind w:left="5887" w:hanging="360"/>
      </w:pPr>
    </w:lvl>
    <w:lvl w:ilvl="8" w:tplc="041F001B" w:tentative="1">
      <w:start w:val="1"/>
      <w:numFmt w:val="lowerRoman"/>
      <w:lvlText w:val="%9."/>
      <w:lvlJc w:val="right"/>
      <w:pPr>
        <w:ind w:left="6607" w:hanging="180"/>
      </w:pPr>
    </w:lvl>
  </w:abstractNum>
  <w:abstractNum w:abstractNumId="7" w15:restartNumberingAfterBreak="0">
    <w:nsid w:val="35D20558"/>
    <w:multiLevelType w:val="hybridMultilevel"/>
    <w:tmpl w:val="7BBC7CA6"/>
    <w:lvl w:ilvl="0" w:tplc="8C2C01EA">
      <w:start w:val="1"/>
      <w:numFmt w:val="decimal"/>
      <w:lvlText w:val="(%1)"/>
      <w:lvlJc w:val="left"/>
      <w:pPr>
        <w:ind w:left="486" w:hanging="360"/>
      </w:pPr>
      <w:rPr>
        <w:rFonts w:hint="default"/>
        <w:b/>
        <w:i w:val="0"/>
      </w:rPr>
    </w:lvl>
    <w:lvl w:ilvl="1" w:tplc="041F0019" w:tentative="1">
      <w:start w:val="1"/>
      <w:numFmt w:val="lowerLetter"/>
      <w:lvlText w:val="%2."/>
      <w:lvlJc w:val="left"/>
      <w:pPr>
        <w:ind w:left="1206" w:hanging="360"/>
      </w:pPr>
    </w:lvl>
    <w:lvl w:ilvl="2" w:tplc="041F001B" w:tentative="1">
      <w:start w:val="1"/>
      <w:numFmt w:val="lowerRoman"/>
      <w:lvlText w:val="%3."/>
      <w:lvlJc w:val="right"/>
      <w:pPr>
        <w:ind w:left="1926" w:hanging="180"/>
      </w:pPr>
    </w:lvl>
    <w:lvl w:ilvl="3" w:tplc="041F000F" w:tentative="1">
      <w:start w:val="1"/>
      <w:numFmt w:val="decimal"/>
      <w:lvlText w:val="%4."/>
      <w:lvlJc w:val="left"/>
      <w:pPr>
        <w:ind w:left="2646" w:hanging="360"/>
      </w:pPr>
    </w:lvl>
    <w:lvl w:ilvl="4" w:tplc="041F0019" w:tentative="1">
      <w:start w:val="1"/>
      <w:numFmt w:val="lowerLetter"/>
      <w:lvlText w:val="%5."/>
      <w:lvlJc w:val="left"/>
      <w:pPr>
        <w:ind w:left="3366" w:hanging="360"/>
      </w:pPr>
    </w:lvl>
    <w:lvl w:ilvl="5" w:tplc="041F001B" w:tentative="1">
      <w:start w:val="1"/>
      <w:numFmt w:val="lowerRoman"/>
      <w:lvlText w:val="%6."/>
      <w:lvlJc w:val="right"/>
      <w:pPr>
        <w:ind w:left="4086" w:hanging="180"/>
      </w:pPr>
    </w:lvl>
    <w:lvl w:ilvl="6" w:tplc="041F000F" w:tentative="1">
      <w:start w:val="1"/>
      <w:numFmt w:val="decimal"/>
      <w:lvlText w:val="%7."/>
      <w:lvlJc w:val="left"/>
      <w:pPr>
        <w:ind w:left="4806" w:hanging="360"/>
      </w:pPr>
    </w:lvl>
    <w:lvl w:ilvl="7" w:tplc="041F0019" w:tentative="1">
      <w:start w:val="1"/>
      <w:numFmt w:val="lowerLetter"/>
      <w:lvlText w:val="%8."/>
      <w:lvlJc w:val="left"/>
      <w:pPr>
        <w:ind w:left="5526" w:hanging="360"/>
      </w:pPr>
    </w:lvl>
    <w:lvl w:ilvl="8" w:tplc="041F001B" w:tentative="1">
      <w:start w:val="1"/>
      <w:numFmt w:val="lowerRoman"/>
      <w:lvlText w:val="%9."/>
      <w:lvlJc w:val="right"/>
      <w:pPr>
        <w:ind w:left="6246" w:hanging="180"/>
      </w:pPr>
    </w:lvl>
  </w:abstractNum>
  <w:abstractNum w:abstractNumId="8" w15:restartNumberingAfterBreak="0">
    <w:nsid w:val="35DA19D5"/>
    <w:multiLevelType w:val="hybridMultilevel"/>
    <w:tmpl w:val="5D3AE0EC"/>
    <w:lvl w:ilvl="0" w:tplc="69660E36">
      <w:start w:val="1"/>
      <w:numFmt w:val="decimal"/>
      <w:lvlText w:val="(%1)"/>
      <w:lvlJc w:val="left"/>
      <w:pPr>
        <w:ind w:left="486" w:hanging="360"/>
      </w:pPr>
      <w:rPr>
        <w:rFonts w:hint="default"/>
        <w:b/>
      </w:rPr>
    </w:lvl>
    <w:lvl w:ilvl="1" w:tplc="041F0019" w:tentative="1">
      <w:start w:val="1"/>
      <w:numFmt w:val="lowerLetter"/>
      <w:lvlText w:val="%2."/>
      <w:lvlJc w:val="left"/>
      <w:pPr>
        <w:ind w:left="1206" w:hanging="360"/>
      </w:pPr>
    </w:lvl>
    <w:lvl w:ilvl="2" w:tplc="041F001B" w:tentative="1">
      <w:start w:val="1"/>
      <w:numFmt w:val="lowerRoman"/>
      <w:lvlText w:val="%3."/>
      <w:lvlJc w:val="right"/>
      <w:pPr>
        <w:ind w:left="1926" w:hanging="180"/>
      </w:pPr>
    </w:lvl>
    <w:lvl w:ilvl="3" w:tplc="041F000F" w:tentative="1">
      <w:start w:val="1"/>
      <w:numFmt w:val="decimal"/>
      <w:lvlText w:val="%4."/>
      <w:lvlJc w:val="left"/>
      <w:pPr>
        <w:ind w:left="2646" w:hanging="360"/>
      </w:pPr>
    </w:lvl>
    <w:lvl w:ilvl="4" w:tplc="041F0019" w:tentative="1">
      <w:start w:val="1"/>
      <w:numFmt w:val="lowerLetter"/>
      <w:lvlText w:val="%5."/>
      <w:lvlJc w:val="left"/>
      <w:pPr>
        <w:ind w:left="3366" w:hanging="360"/>
      </w:pPr>
    </w:lvl>
    <w:lvl w:ilvl="5" w:tplc="041F001B" w:tentative="1">
      <w:start w:val="1"/>
      <w:numFmt w:val="lowerRoman"/>
      <w:lvlText w:val="%6."/>
      <w:lvlJc w:val="right"/>
      <w:pPr>
        <w:ind w:left="4086" w:hanging="180"/>
      </w:pPr>
    </w:lvl>
    <w:lvl w:ilvl="6" w:tplc="041F000F" w:tentative="1">
      <w:start w:val="1"/>
      <w:numFmt w:val="decimal"/>
      <w:lvlText w:val="%7."/>
      <w:lvlJc w:val="left"/>
      <w:pPr>
        <w:ind w:left="4806" w:hanging="360"/>
      </w:pPr>
    </w:lvl>
    <w:lvl w:ilvl="7" w:tplc="041F0019" w:tentative="1">
      <w:start w:val="1"/>
      <w:numFmt w:val="lowerLetter"/>
      <w:lvlText w:val="%8."/>
      <w:lvlJc w:val="left"/>
      <w:pPr>
        <w:ind w:left="5526" w:hanging="360"/>
      </w:pPr>
    </w:lvl>
    <w:lvl w:ilvl="8" w:tplc="041F001B" w:tentative="1">
      <w:start w:val="1"/>
      <w:numFmt w:val="lowerRoman"/>
      <w:lvlText w:val="%9."/>
      <w:lvlJc w:val="right"/>
      <w:pPr>
        <w:ind w:left="6246" w:hanging="180"/>
      </w:pPr>
    </w:lvl>
  </w:abstractNum>
  <w:abstractNum w:abstractNumId="9" w15:restartNumberingAfterBreak="0">
    <w:nsid w:val="3E370879"/>
    <w:multiLevelType w:val="hybridMultilevel"/>
    <w:tmpl w:val="9BB26792"/>
    <w:lvl w:ilvl="0" w:tplc="C974165E">
      <w:start w:val="1"/>
      <w:numFmt w:val="decimal"/>
      <w:lvlText w:val="(%1)"/>
      <w:lvlJc w:val="left"/>
      <w:pPr>
        <w:ind w:left="501" w:hanging="360"/>
      </w:pPr>
      <w:rPr>
        <w:rFonts w:hint="default"/>
        <w:b/>
      </w:rPr>
    </w:lvl>
    <w:lvl w:ilvl="1" w:tplc="041F0019" w:tentative="1">
      <w:start w:val="1"/>
      <w:numFmt w:val="lowerLetter"/>
      <w:lvlText w:val="%2."/>
      <w:lvlJc w:val="left"/>
      <w:pPr>
        <w:ind w:left="1221" w:hanging="360"/>
      </w:pPr>
    </w:lvl>
    <w:lvl w:ilvl="2" w:tplc="041F001B" w:tentative="1">
      <w:start w:val="1"/>
      <w:numFmt w:val="lowerRoman"/>
      <w:lvlText w:val="%3."/>
      <w:lvlJc w:val="right"/>
      <w:pPr>
        <w:ind w:left="1941" w:hanging="180"/>
      </w:pPr>
    </w:lvl>
    <w:lvl w:ilvl="3" w:tplc="041F000F" w:tentative="1">
      <w:start w:val="1"/>
      <w:numFmt w:val="decimal"/>
      <w:lvlText w:val="%4."/>
      <w:lvlJc w:val="left"/>
      <w:pPr>
        <w:ind w:left="2661" w:hanging="360"/>
      </w:pPr>
    </w:lvl>
    <w:lvl w:ilvl="4" w:tplc="041F0019" w:tentative="1">
      <w:start w:val="1"/>
      <w:numFmt w:val="lowerLetter"/>
      <w:lvlText w:val="%5."/>
      <w:lvlJc w:val="left"/>
      <w:pPr>
        <w:ind w:left="3381" w:hanging="360"/>
      </w:pPr>
    </w:lvl>
    <w:lvl w:ilvl="5" w:tplc="041F001B" w:tentative="1">
      <w:start w:val="1"/>
      <w:numFmt w:val="lowerRoman"/>
      <w:lvlText w:val="%6."/>
      <w:lvlJc w:val="right"/>
      <w:pPr>
        <w:ind w:left="4101" w:hanging="180"/>
      </w:pPr>
    </w:lvl>
    <w:lvl w:ilvl="6" w:tplc="041F000F" w:tentative="1">
      <w:start w:val="1"/>
      <w:numFmt w:val="decimal"/>
      <w:lvlText w:val="%7."/>
      <w:lvlJc w:val="left"/>
      <w:pPr>
        <w:ind w:left="4821" w:hanging="360"/>
      </w:pPr>
    </w:lvl>
    <w:lvl w:ilvl="7" w:tplc="041F0019" w:tentative="1">
      <w:start w:val="1"/>
      <w:numFmt w:val="lowerLetter"/>
      <w:lvlText w:val="%8."/>
      <w:lvlJc w:val="left"/>
      <w:pPr>
        <w:ind w:left="5541" w:hanging="360"/>
      </w:pPr>
    </w:lvl>
    <w:lvl w:ilvl="8" w:tplc="041F001B" w:tentative="1">
      <w:start w:val="1"/>
      <w:numFmt w:val="lowerRoman"/>
      <w:lvlText w:val="%9."/>
      <w:lvlJc w:val="right"/>
      <w:pPr>
        <w:ind w:left="6261" w:hanging="180"/>
      </w:pPr>
    </w:lvl>
  </w:abstractNum>
  <w:abstractNum w:abstractNumId="10" w15:restartNumberingAfterBreak="0">
    <w:nsid w:val="41DE11B8"/>
    <w:multiLevelType w:val="hybridMultilevel"/>
    <w:tmpl w:val="07A0D098"/>
    <w:lvl w:ilvl="0" w:tplc="DCFA26BE">
      <w:start w:val="1"/>
      <w:numFmt w:val="decimal"/>
      <w:lvlText w:val="(%1)"/>
      <w:lvlJc w:val="left"/>
      <w:pPr>
        <w:ind w:left="487" w:hanging="360"/>
      </w:pPr>
      <w:rPr>
        <w:rFonts w:hint="default"/>
        <w:b/>
      </w:rPr>
    </w:lvl>
    <w:lvl w:ilvl="1" w:tplc="041F0019" w:tentative="1">
      <w:start w:val="1"/>
      <w:numFmt w:val="lowerLetter"/>
      <w:lvlText w:val="%2."/>
      <w:lvlJc w:val="left"/>
      <w:pPr>
        <w:ind w:left="1207" w:hanging="360"/>
      </w:pPr>
    </w:lvl>
    <w:lvl w:ilvl="2" w:tplc="041F001B" w:tentative="1">
      <w:start w:val="1"/>
      <w:numFmt w:val="lowerRoman"/>
      <w:lvlText w:val="%3."/>
      <w:lvlJc w:val="right"/>
      <w:pPr>
        <w:ind w:left="1927" w:hanging="180"/>
      </w:pPr>
    </w:lvl>
    <w:lvl w:ilvl="3" w:tplc="041F000F" w:tentative="1">
      <w:start w:val="1"/>
      <w:numFmt w:val="decimal"/>
      <w:lvlText w:val="%4."/>
      <w:lvlJc w:val="left"/>
      <w:pPr>
        <w:ind w:left="2647" w:hanging="360"/>
      </w:pPr>
    </w:lvl>
    <w:lvl w:ilvl="4" w:tplc="041F0019" w:tentative="1">
      <w:start w:val="1"/>
      <w:numFmt w:val="lowerLetter"/>
      <w:lvlText w:val="%5."/>
      <w:lvlJc w:val="left"/>
      <w:pPr>
        <w:ind w:left="3367" w:hanging="360"/>
      </w:pPr>
    </w:lvl>
    <w:lvl w:ilvl="5" w:tplc="041F001B" w:tentative="1">
      <w:start w:val="1"/>
      <w:numFmt w:val="lowerRoman"/>
      <w:lvlText w:val="%6."/>
      <w:lvlJc w:val="right"/>
      <w:pPr>
        <w:ind w:left="4087" w:hanging="180"/>
      </w:pPr>
    </w:lvl>
    <w:lvl w:ilvl="6" w:tplc="041F000F" w:tentative="1">
      <w:start w:val="1"/>
      <w:numFmt w:val="decimal"/>
      <w:lvlText w:val="%7."/>
      <w:lvlJc w:val="left"/>
      <w:pPr>
        <w:ind w:left="4807" w:hanging="360"/>
      </w:pPr>
    </w:lvl>
    <w:lvl w:ilvl="7" w:tplc="041F0019" w:tentative="1">
      <w:start w:val="1"/>
      <w:numFmt w:val="lowerLetter"/>
      <w:lvlText w:val="%8."/>
      <w:lvlJc w:val="left"/>
      <w:pPr>
        <w:ind w:left="5527" w:hanging="360"/>
      </w:pPr>
    </w:lvl>
    <w:lvl w:ilvl="8" w:tplc="041F001B" w:tentative="1">
      <w:start w:val="1"/>
      <w:numFmt w:val="lowerRoman"/>
      <w:lvlText w:val="%9."/>
      <w:lvlJc w:val="right"/>
      <w:pPr>
        <w:ind w:left="6247" w:hanging="180"/>
      </w:pPr>
    </w:lvl>
  </w:abstractNum>
  <w:abstractNum w:abstractNumId="11" w15:restartNumberingAfterBreak="0">
    <w:nsid w:val="4DEC1229"/>
    <w:multiLevelType w:val="hybridMultilevel"/>
    <w:tmpl w:val="59824252"/>
    <w:lvl w:ilvl="0" w:tplc="D18C6274">
      <w:start w:val="1"/>
      <w:numFmt w:val="decimal"/>
      <w:lvlText w:val="(%1)"/>
      <w:lvlJc w:val="left"/>
      <w:pPr>
        <w:ind w:left="486" w:hanging="360"/>
      </w:pPr>
      <w:rPr>
        <w:rFonts w:hint="default"/>
        <w:b/>
      </w:rPr>
    </w:lvl>
    <w:lvl w:ilvl="1" w:tplc="041F0019" w:tentative="1">
      <w:start w:val="1"/>
      <w:numFmt w:val="lowerLetter"/>
      <w:lvlText w:val="%2."/>
      <w:lvlJc w:val="left"/>
      <w:pPr>
        <w:ind w:left="1206" w:hanging="360"/>
      </w:pPr>
    </w:lvl>
    <w:lvl w:ilvl="2" w:tplc="041F001B" w:tentative="1">
      <w:start w:val="1"/>
      <w:numFmt w:val="lowerRoman"/>
      <w:lvlText w:val="%3."/>
      <w:lvlJc w:val="right"/>
      <w:pPr>
        <w:ind w:left="1926" w:hanging="180"/>
      </w:pPr>
    </w:lvl>
    <w:lvl w:ilvl="3" w:tplc="041F000F" w:tentative="1">
      <w:start w:val="1"/>
      <w:numFmt w:val="decimal"/>
      <w:lvlText w:val="%4."/>
      <w:lvlJc w:val="left"/>
      <w:pPr>
        <w:ind w:left="2646" w:hanging="360"/>
      </w:pPr>
    </w:lvl>
    <w:lvl w:ilvl="4" w:tplc="041F0019" w:tentative="1">
      <w:start w:val="1"/>
      <w:numFmt w:val="lowerLetter"/>
      <w:lvlText w:val="%5."/>
      <w:lvlJc w:val="left"/>
      <w:pPr>
        <w:ind w:left="3366" w:hanging="360"/>
      </w:pPr>
    </w:lvl>
    <w:lvl w:ilvl="5" w:tplc="041F001B" w:tentative="1">
      <w:start w:val="1"/>
      <w:numFmt w:val="lowerRoman"/>
      <w:lvlText w:val="%6."/>
      <w:lvlJc w:val="right"/>
      <w:pPr>
        <w:ind w:left="4086" w:hanging="180"/>
      </w:pPr>
    </w:lvl>
    <w:lvl w:ilvl="6" w:tplc="041F000F" w:tentative="1">
      <w:start w:val="1"/>
      <w:numFmt w:val="decimal"/>
      <w:lvlText w:val="%7."/>
      <w:lvlJc w:val="left"/>
      <w:pPr>
        <w:ind w:left="4806" w:hanging="360"/>
      </w:pPr>
    </w:lvl>
    <w:lvl w:ilvl="7" w:tplc="041F0019" w:tentative="1">
      <w:start w:val="1"/>
      <w:numFmt w:val="lowerLetter"/>
      <w:lvlText w:val="%8."/>
      <w:lvlJc w:val="left"/>
      <w:pPr>
        <w:ind w:left="5526" w:hanging="360"/>
      </w:pPr>
    </w:lvl>
    <w:lvl w:ilvl="8" w:tplc="041F001B" w:tentative="1">
      <w:start w:val="1"/>
      <w:numFmt w:val="lowerRoman"/>
      <w:lvlText w:val="%9."/>
      <w:lvlJc w:val="right"/>
      <w:pPr>
        <w:ind w:left="6246" w:hanging="180"/>
      </w:pPr>
    </w:lvl>
  </w:abstractNum>
  <w:abstractNum w:abstractNumId="12" w15:restartNumberingAfterBreak="0">
    <w:nsid w:val="4FC16D44"/>
    <w:multiLevelType w:val="hybridMultilevel"/>
    <w:tmpl w:val="730C2046"/>
    <w:lvl w:ilvl="0" w:tplc="5DAACF26">
      <w:start w:val="1"/>
      <w:numFmt w:val="decimal"/>
      <w:lvlText w:val="(%1)"/>
      <w:lvlJc w:val="left"/>
      <w:pPr>
        <w:ind w:left="486" w:hanging="360"/>
      </w:pPr>
      <w:rPr>
        <w:rFonts w:hint="default"/>
        <w:b/>
      </w:rPr>
    </w:lvl>
    <w:lvl w:ilvl="1" w:tplc="041F0019" w:tentative="1">
      <w:start w:val="1"/>
      <w:numFmt w:val="lowerLetter"/>
      <w:lvlText w:val="%2."/>
      <w:lvlJc w:val="left"/>
      <w:pPr>
        <w:ind w:left="1206" w:hanging="360"/>
      </w:pPr>
    </w:lvl>
    <w:lvl w:ilvl="2" w:tplc="041F001B" w:tentative="1">
      <w:start w:val="1"/>
      <w:numFmt w:val="lowerRoman"/>
      <w:lvlText w:val="%3."/>
      <w:lvlJc w:val="right"/>
      <w:pPr>
        <w:ind w:left="1926" w:hanging="180"/>
      </w:pPr>
    </w:lvl>
    <w:lvl w:ilvl="3" w:tplc="041F000F" w:tentative="1">
      <w:start w:val="1"/>
      <w:numFmt w:val="decimal"/>
      <w:lvlText w:val="%4."/>
      <w:lvlJc w:val="left"/>
      <w:pPr>
        <w:ind w:left="2646" w:hanging="360"/>
      </w:pPr>
    </w:lvl>
    <w:lvl w:ilvl="4" w:tplc="041F0019" w:tentative="1">
      <w:start w:val="1"/>
      <w:numFmt w:val="lowerLetter"/>
      <w:lvlText w:val="%5."/>
      <w:lvlJc w:val="left"/>
      <w:pPr>
        <w:ind w:left="3366" w:hanging="360"/>
      </w:pPr>
    </w:lvl>
    <w:lvl w:ilvl="5" w:tplc="041F001B" w:tentative="1">
      <w:start w:val="1"/>
      <w:numFmt w:val="lowerRoman"/>
      <w:lvlText w:val="%6."/>
      <w:lvlJc w:val="right"/>
      <w:pPr>
        <w:ind w:left="4086" w:hanging="180"/>
      </w:pPr>
    </w:lvl>
    <w:lvl w:ilvl="6" w:tplc="041F000F" w:tentative="1">
      <w:start w:val="1"/>
      <w:numFmt w:val="decimal"/>
      <w:lvlText w:val="%7."/>
      <w:lvlJc w:val="left"/>
      <w:pPr>
        <w:ind w:left="4806" w:hanging="360"/>
      </w:pPr>
    </w:lvl>
    <w:lvl w:ilvl="7" w:tplc="041F0019" w:tentative="1">
      <w:start w:val="1"/>
      <w:numFmt w:val="lowerLetter"/>
      <w:lvlText w:val="%8."/>
      <w:lvlJc w:val="left"/>
      <w:pPr>
        <w:ind w:left="5526" w:hanging="360"/>
      </w:pPr>
    </w:lvl>
    <w:lvl w:ilvl="8" w:tplc="041F001B" w:tentative="1">
      <w:start w:val="1"/>
      <w:numFmt w:val="lowerRoman"/>
      <w:lvlText w:val="%9."/>
      <w:lvlJc w:val="right"/>
      <w:pPr>
        <w:ind w:left="6246" w:hanging="180"/>
      </w:pPr>
    </w:lvl>
  </w:abstractNum>
  <w:abstractNum w:abstractNumId="13" w15:restartNumberingAfterBreak="0">
    <w:nsid w:val="50836848"/>
    <w:multiLevelType w:val="hybridMultilevel"/>
    <w:tmpl w:val="54580590"/>
    <w:lvl w:ilvl="0" w:tplc="E544FB72">
      <w:start w:val="1"/>
      <w:numFmt w:val="decimal"/>
      <w:lvlText w:val="(%1)"/>
      <w:lvlJc w:val="left"/>
      <w:pPr>
        <w:ind w:left="486" w:hanging="360"/>
      </w:pPr>
      <w:rPr>
        <w:rFonts w:hint="default"/>
        <w:b/>
      </w:rPr>
    </w:lvl>
    <w:lvl w:ilvl="1" w:tplc="041F0019" w:tentative="1">
      <w:start w:val="1"/>
      <w:numFmt w:val="lowerLetter"/>
      <w:lvlText w:val="%2."/>
      <w:lvlJc w:val="left"/>
      <w:pPr>
        <w:ind w:left="1206" w:hanging="360"/>
      </w:pPr>
    </w:lvl>
    <w:lvl w:ilvl="2" w:tplc="041F001B" w:tentative="1">
      <w:start w:val="1"/>
      <w:numFmt w:val="lowerRoman"/>
      <w:lvlText w:val="%3."/>
      <w:lvlJc w:val="right"/>
      <w:pPr>
        <w:ind w:left="1926" w:hanging="180"/>
      </w:pPr>
    </w:lvl>
    <w:lvl w:ilvl="3" w:tplc="041F000F" w:tentative="1">
      <w:start w:val="1"/>
      <w:numFmt w:val="decimal"/>
      <w:lvlText w:val="%4."/>
      <w:lvlJc w:val="left"/>
      <w:pPr>
        <w:ind w:left="2646" w:hanging="360"/>
      </w:pPr>
    </w:lvl>
    <w:lvl w:ilvl="4" w:tplc="041F0019" w:tentative="1">
      <w:start w:val="1"/>
      <w:numFmt w:val="lowerLetter"/>
      <w:lvlText w:val="%5."/>
      <w:lvlJc w:val="left"/>
      <w:pPr>
        <w:ind w:left="3366" w:hanging="360"/>
      </w:pPr>
    </w:lvl>
    <w:lvl w:ilvl="5" w:tplc="041F001B" w:tentative="1">
      <w:start w:val="1"/>
      <w:numFmt w:val="lowerRoman"/>
      <w:lvlText w:val="%6."/>
      <w:lvlJc w:val="right"/>
      <w:pPr>
        <w:ind w:left="4086" w:hanging="180"/>
      </w:pPr>
    </w:lvl>
    <w:lvl w:ilvl="6" w:tplc="041F000F" w:tentative="1">
      <w:start w:val="1"/>
      <w:numFmt w:val="decimal"/>
      <w:lvlText w:val="%7."/>
      <w:lvlJc w:val="left"/>
      <w:pPr>
        <w:ind w:left="4806" w:hanging="360"/>
      </w:pPr>
    </w:lvl>
    <w:lvl w:ilvl="7" w:tplc="041F0019" w:tentative="1">
      <w:start w:val="1"/>
      <w:numFmt w:val="lowerLetter"/>
      <w:lvlText w:val="%8."/>
      <w:lvlJc w:val="left"/>
      <w:pPr>
        <w:ind w:left="5526" w:hanging="360"/>
      </w:pPr>
    </w:lvl>
    <w:lvl w:ilvl="8" w:tplc="041F001B" w:tentative="1">
      <w:start w:val="1"/>
      <w:numFmt w:val="lowerRoman"/>
      <w:lvlText w:val="%9."/>
      <w:lvlJc w:val="right"/>
      <w:pPr>
        <w:ind w:left="6246" w:hanging="180"/>
      </w:pPr>
    </w:lvl>
  </w:abstractNum>
  <w:abstractNum w:abstractNumId="14" w15:restartNumberingAfterBreak="0">
    <w:nsid w:val="62D66F52"/>
    <w:multiLevelType w:val="hybridMultilevel"/>
    <w:tmpl w:val="03A8858A"/>
    <w:lvl w:ilvl="0" w:tplc="6D980118">
      <w:start w:val="1"/>
      <w:numFmt w:val="decimal"/>
      <w:lvlText w:val="(%1)"/>
      <w:lvlJc w:val="left"/>
      <w:pPr>
        <w:ind w:left="486" w:hanging="360"/>
      </w:pPr>
      <w:rPr>
        <w:rFonts w:hint="default"/>
        <w:b/>
      </w:rPr>
    </w:lvl>
    <w:lvl w:ilvl="1" w:tplc="041F0019" w:tentative="1">
      <w:start w:val="1"/>
      <w:numFmt w:val="lowerLetter"/>
      <w:lvlText w:val="%2."/>
      <w:lvlJc w:val="left"/>
      <w:pPr>
        <w:ind w:left="1206" w:hanging="360"/>
      </w:pPr>
    </w:lvl>
    <w:lvl w:ilvl="2" w:tplc="041F001B" w:tentative="1">
      <w:start w:val="1"/>
      <w:numFmt w:val="lowerRoman"/>
      <w:lvlText w:val="%3."/>
      <w:lvlJc w:val="right"/>
      <w:pPr>
        <w:ind w:left="1926" w:hanging="180"/>
      </w:pPr>
    </w:lvl>
    <w:lvl w:ilvl="3" w:tplc="041F000F" w:tentative="1">
      <w:start w:val="1"/>
      <w:numFmt w:val="decimal"/>
      <w:lvlText w:val="%4."/>
      <w:lvlJc w:val="left"/>
      <w:pPr>
        <w:ind w:left="2646" w:hanging="360"/>
      </w:pPr>
    </w:lvl>
    <w:lvl w:ilvl="4" w:tplc="041F0019" w:tentative="1">
      <w:start w:val="1"/>
      <w:numFmt w:val="lowerLetter"/>
      <w:lvlText w:val="%5."/>
      <w:lvlJc w:val="left"/>
      <w:pPr>
        <w:ind w:left="3366" w:hanging="360"/>
      </w:pPr>
    </w:lvl>
    <w:lvl w:ilvl="5" w:tplc="041F001B" w:tentative="1">
      <w:start w:val="1"/>
      <w:numFmt w:val="lowerRoman"/>
      <w:lvlText w:val="%6."/>
      <w:lvlJc w:val="right"/>
      <w:pPr>
        <w:ind w:left="4086" w:hanging="180"/>
      </w:pPr>
    </w:lvl>
    <w:lvl w:ilvl="6" w:tplc="041F000F" w:tentative="1">
      <w:start w:val="1"/>
      <w:numFmt w:val="decimal"/>
      <w:lvlText w:val="%7."/>
      <w:lvlJc w:val="left"/>
      <w:pPr>
        <w:ind w:left="4806" w:hanging="360"/>
      </w:pPr>
    </w:lvl>
    <w:lvl w:ilvl="7" w:tplc="041F0019" w:tentative="1">
      <w:start w:val="1"/>
      <w:numFmt w:val="lowerLetter"/>
      <w:lvlText w:val="%8."/>
      <w:lvlJc w:val="left"/>
      <w:pPr>
        <w:ind w:left="5526" w:hanging="360"/>
      </w:pPr>
    </w:lvl>
    <w:lvl w:ilvl="8" w:tplc="041F001B" w:tentative="1">
      <w:start w:val="1"/>
      <w:numFmt w:val="lowerRoman"/>
      <w:lvlText w:val="%9."/>
      <w:lvlJc w:val="right"/>
      <w:pPr>
        <w:ind w:left="6246" w:hanging="180"/>
      </w:pPr>
    </w:lvl>
  </w:abstractNum>
  <w:abstractNum w:abstractNumId="15" w15:restartNumberingAfterBreak="0">
    <w:nsid w:val="68154DC9"/>
    <w:multiLevelType w:val="hybridMultilevel"/>
    <w:tmpl w:val="EEBE7B8C"/>
    <w:lvl w:ilvl="0" w:tplc="3C4A5858">
      <w:start w:val="1"/>
      <w:numFmt w:val="decimal"/>
      <w:lvlText w:val="(%1)"/>
      <w:lvlJc w:val="left"/>
      <w:pPr>
        <w:ind w:left="529" w:hanging="403"/>
      </w:pPr>
      <w:rPr>
        <w:rFonts w:ascii="Times New Roman" w:eastAsia="Times New Roman" w:hAnsi="Times New Roman" w:cs="Times New Roman" w:hint="default"/>
        <w:b/>
        <w:bCs w:val="0"/>
        <w:i w:val="0"/>
        <w:iCs w:val="0"/>
        <w:spacing w:val="0"/>
        <w:w w:val="100"/>
        <w:sz w:val="24"/>
        <w:szCs w:val="24"/>
        <w:lang w:val="tr-TR" w:eastAsia="en-US" w:bidi="ar-SA"/>
      </w:rPr>
    </w:lvl>
    <w:lvl w:ilvl="1" w:tplc="F83E0204">
      <w:start w:val="1"/>
      <w:numFmt w:val="lowerLetter"/>
      <w:lvlText w:val="%2)"/>
      <w:lvlJc w:val="left"/>
      <w:pPr>
        <w:ind w:left="970" w:hanging="360"/>
      </w:pPr>
      <w:rPr>
        <w:rFonts w:ascii="Times New Roman" w:eastAsia="Times New Roman" w:hAnsi="Times New Roman" w:cs="Times New Roman" w:hint="default"/>
        <w:b w:val="0"/>
        <w:bCs w:val="0"/>
        <w:i w:val="0"/>
        <w:iCs w:val="0"/>
        <w:spacing w:val="-1"/>
        <w:w w:val="100"/>
        <w:sz w:val="24"/>
        <w:szCs w:val="24"/>
        <w:lang w:val="tr-TR" w:eastAsia="en-US" w:bidi="ar-SA"/>
      </w:rPr>
    </w:lvl>
    <w:lvl w:ilvl="2" w:tplc="D10C5556">
      <w:numFmt w:val="bullet"/>
      <w:lvlText w:val="•"/>
      <w:lvlJc w:val="left"/>
      <w:pPr>
        <w:ind w:left="1939" w:hanging="360"/>
      </w:pPr>
      <w:rPr>
        <w:rFonts w:hint="default"/>
        <w:lang w:val="tr-TR" w:eastAsia="en-US" w:bidi="ar-SA"/>
      </w:rPr>
    </w:lvl>
    <w:lvl w:ilvl="3" w:tplc="5950BB5A">
      <w:numFmt w:val="bullet"/>
      <w:lvlText w:val="•"/>
      <w:lvlJc w:val="left"/>
      <w:pPr>
        <w:ind w:left="2916" w:hanging="360"/>
      </w:pPr>
      <w:rPr>
        <w:rFonts w:hint="default"/>
        <w:lang w:val="tr-TR" w:eastAsia="en-US" w:bidi="ar-SA"/>
      </w:rPr>
    </w:lvl>
    <w:lvl w:ilvl="4" w:tplc="0C382FCA">
      <w:numFmt w:val="bullet"/>
      <w:lvlText w:val="•"/>
      <w:lvlJc w:val="left"/>
      <w:pPr>
        <w:ind w:left="3894" w:hanging="360"/>
      </w:pPr>
      <w:rPr>
        <w:rFonts w:hint="default"/>
        <w:lang w:val="tr-TR" w:eastAsia="en-US" w:bidi="ar-SA"/>
      </w:rPr>
    </w:lvl>
    <w:lvl w:ilvl="5" w:tplc="C36238C4">
      <w:numFmt w:val="bullet"/>
      <w:lvlText w:val="•"/>
      <w:lvlJc w:val="left"/>
      <w:pPr>
        <w:ind w:left="4871" w:hanging="360"/>
      </w:pPr>
      <w:rPr>
        <w:rFonts w:hint="default"/>
        <w:lang w:val="tr-TR" w:eastAsia="en-US" w:bidi="ar-SA"/>
      </w:rPr>
    </w:lvl>
    <w:lvl w:ilvl="6" w:tplc="25848582">
      <w:numFmt w:val="bullet"/>
      <w:lvlText w:val="•"/>
      <w:lvlJc w:val="left"/>
      <w:pPr>
        <w:ind w:left="5848" w:hanging="360"/>
      </w:pPr>
      <w:rPr>
        <w:rFonts w:hint="default"/>
        <w:lang w:val="tr-TR" w:eastAsia="en-US" w:bidi="ar-SA"/>
      </w:rPr>
    </w:lvl>
    <w:lvl w:ilvl="7" w:tplc="4AEE0CE8">
      <w:numFmt w:val="bullet"/>
      <w:lvlText w:val="•"/>
      <w:lvlJc w:val="left"/>
      <w:pPr>
        <w:ind w:left="6826" w:hanging="360"/>
      </w:pPr>
      <w:rPr>
        <w:rFonts w:hint="default"/>
        <w:lang w:val="tr-TR" w:eastAsia="en-US" w:bidi="ar-SA"/>
      </w:rPr>
    </w:lvl>
    <w:lvl w:ilvl="8" w:tplc="7460EC48">
      <w:numFmt w:val="bullet"/>
      <w:lvlText w:val="•"/>
      <w:lvlJc w:val="left"/>
      <w:pPr>
        <w:ind w:left="7803" w:hanging="360"/>
      </w:pPr>
      <w:rPr>
        <w:rFonts w:hint="default"/>
        <w:lang w:val="tr-TR" w:eastAsia="en-US" w:bidi="ar-SA"/>
      </w:rPr>
    </w:lvl>
  </w:abstractNum>
  <w:abstractNum w:abstractNumId="16" w15:restartNumberingAfterBreak="0">
    <w:nsid w:val="69AF306F"/>
    <w:multiLevelType w:val="hybridMultilevel"/>
    <w:tmpl w:val="A1CA46F8"/>
    <w:lvl w:ilvl="0" w:tplc="2858301E">
      <w:start w:val="1"/>
      <w:numFmt w:val="lowerLetter"/>
      <w:lvlText w:val="%1)"/>
      <w:lvlJc w:val="left"/>
      <w:pPr>
        <w:ind w:left="568" w:hanging="360"/>
      </w:pPr>
      <w:rPr>
        <w:rFonts w:ascii="Times New Roman" w:eastAsia="Times New Roman" w:hAnsi="Times New Roman" w:cs="Times New Roman" w:hint="default"/>
        <w:b/>
        <w:bCs w:val="0"/>
        <w:i w:val="0"/>
        <w:iCs w:val="0"/>
        <w:spacing w:val="-1"/>
        <w:w w:val="100"/>
        <w:sz w:val="24"/>
        <w:szCs w:val="24"/>
        <w:lang w:val="tr-TR" w:eastAsia="en-US" w:bidi="ar-SA"/>
      </w:rPr>
    </w:lvl>
    <w:lvl w:ilvl="1" w:tplc="BF04909A">
      <w:numFmt w:val="bullet"/>
      <w:lvlText w:val="•"/>
      <w:lvlJc w:val="left"/>
      <w:pPr>
        <w:ind w:left="1439" w:hanging="360"/>
      </w:pPr>
      <w:rPr>
        <w:rFonts w:hint="default"/>
        <w:lang w:val="tr-TR" w:eastAsia="en-US" w:bidi="ar-SA"/>
      </w:rPr>
    </w:lvl>
    <w:lvl w:ilvl="2" w:tplc="DA4E5C62">
      <w:numFmt w:val="bullet"/>
      <w:lvlText w:val="•"/>
      <w:lvlJc w:val="left"/>
      <w:pPr>
        <w:ind w:left="2319" w:hanging="360"/>
      </w:pPr>
      <w:rPr>
        <w:rFonts w:hint="default"/>
        <w:lang w:val="tr-TR" w:eastAsia="en-US" w:bidi="ar-SA"/>
      </w:rPr>
    </w:lvl>
    <w:lvl w:ilvl="3" w:tplc="83688A4A">
      <w:numFmt w:val="bullet"/>
      <w:lvlText w:val="•"/>
      <w:lvlJc w:val="left"/>
      <w:pPr>
        <w:ind w:left="3198" w:hanging="360"/>
      </w:pPr>
      <w:rPr>
        <w:rFonts w:hint="default"/>
        <w:lang w:val="tr-TR" w:eastAsia="en-US" w:bidi="ar-SA"/>
      </w:rPr>
    </w:lvl>
    <w:lvl w:ilvl="4" w:tplc="DDC443FA">
      <w:numFmt w:val="bullet"/>
      <w:lvlText w:val="•"/>
      <w:lvlJc w:val="left"/>
      <w:pPr>
        <w:ind w:left="4078" w:hanging="360"/>
      </w:pPr>
      <w:rPr>
        <w:rFonts w:hint="default"/>
        <w:lang w:val="tr-TR" w:eastAsia="en-US" w:bidi="ar-SA"/>
      </w:rPr>
    </w:lvl>
    <w:lvl w:ilvl="5" w:tplc="4DBA4640">
      <w:numFmt w:val="bullet"/>
      <w:lvlText w:val="•"/>
      <w:lvlJc w:val="left"/>
      <w:pPr>
        <w:ind w:left="4958" w:hanging="360"/>
      </w:pPr>
      <w:rPr>
        <w:rFonts w:hint="default"/>
        <w:lang w:val="tr-TR" w:eastAsia="en-US" w:bidi="ar-SA"/>
      </w:rPr>
    </w:lvl>
    <w:lvl w:ilvl="6" w:tplc="7F3A555E">
      <w:numFmt w:val="bullet"/>
      <w:lvlText w:val="•"/>
      <w:lvlJc w:val="left"/>
      <w:pPr>
        <w:ind w:left="5837" w:hanging="360"/>
      </w:pPr>
      <w:rPr>
        <w:rFonts w:hint="default"/>
        <w:lang w:val="tr-TR" w:eastAsia="en-US" w:bidi="ar-SA"/>
      </w:rPr>
    </w:lvl>
    <w:lvl w:ilvl="7" w:tplc="8B2473FE">
      <w:numFmt w:val="bullet"/>
      <w:lvlText w:val="•"/>
      <w:lvlJc w:val="left"/>
      <w:pPr>
        <w:ind w:left="6717" w:hanging="360"/>
      </w:pPr>
      <w:rPr>
        <w:rFonts w:hint="default"/>
        <w:lang w:val="tr-TR" w:eastAsia="en-US" w:bidi="ar-SA"/>
      </w:rPr>
    </w:lvl>
    <w:lvl w:ilvl="8" w:tplc="60481FFC">
      <w:numFmt w:val="bullet"/>
      <w:lvlText w:val="•"/>
      <w:lvlJc w:val="left"/>
      <w:pPr>
        <w:ind w:left="7597" w:hanging="360"/>
      </w:pPr>
      <w:rPr>
        <w:rFonts w:hint="default"/>
        <w:lang w:val="tr-TR" w:eastAsia="en-US" w:bidi="ar-SA"/>
      </w:rPr>
    </w:lvl>
  </w:abstractNum>
  <w:abstractNum w:abstractNumId="17" w15:restartNumberingAfterBreak="0">
    <w:nsid w:val="6BE91852"/>
    <w:multiLevelType w:val="hybridMultilevel"/>
    <w:tmpl w:val="C406BBAC"/>
    <w:lvl w:ilvl="0" w:tplc="4E825294">
      <w:start w:val="1"/>
      <w:numFmt w:val="decimal"/>
      <w:lvlText w:val="(%1)"/>
      <w:lvlJc w:val="left"/>
      <w:pPr>
        <w:ind w:left="486" w:hanging="360"/>
      </w:pPr>
      <w:rPr>
        <w:rFonts w:hint="default"/>
        <w:b/>
      </w:rPr>
    </w:lvl>
    <w:lvl w:ilvl="1" w:tplc="041F0019" w:tentative="1">
      <w:start w:val="1"/>
      <w:numFmt w:val="lowerLetter"/>
      <w:lvlText w:val="%2."/>
      <w:lvlJc w:val="left"/>
      <w:pPr>
        <w:ind w:left="1206" w:hanging="360"/>
      </w:pPr>
    </w:lvl>
    <w:lvl w:ilvl="2" w:tplc="041F001B" w:tentative="1">
      <w:start w:val="1"/>
      <w:numFmt w:val="lowerRoman"/>
      <w:lvlText w:val="%3."/>
      <w:lvlJc w:val="right"/>
      <w:pPr>
        <w:ind w:left="1926" w:hanging="180"/>
      </w:pPr>
    </w:lvl>
    <w:lvl w:ilvl="3" w:tplc="041F000F" w:tentative="1">
      <w:start w:val="1"/>
      <w:numFmt w:val="decimal"/>
      <w:lvlText w:val="%4."/>
      <w:lvlJc w:val="left"/>
      <w:pPr>
        <w:ind w:left="2646" w:hanging="360"/>
      </w:pPr>
    </w:lvl>
    <w:lvl w:ilvl="4" w:tplc="041F0019" w:tentative="1">
      <w:start w:val="1"/>
      <w:numFmt w:val="lowerLetter"/>
      <w:lvlText w:val="%5."/>
      <w:lvlJc w:val="left"/>
      <w:pPr>
        <w:ind w:left="3366" w:hanging="360"/>
      </w:pPr>
    </w:lvl>
    <w:lvl w:ilvl="5" w:tplc="041F001B" w:tentative="1">
      <w:start w:val="1"/>
      <w:numFmt w:val="lowerRoman"/>
      <w:lvlText w:val="%6."/>
      <w:lvlJc w:val="right"/>
      <w:pPr>
        <w:ind w:left="4086" w:hanging="180"/>
      </w:pPr>
    </w:lvl>
    <w:lvl w:ilvl="6" w:tplc="041F000F" w:tentative="1">
      <w:start w:val="1"/>
      <w:numFmt w:val="decimal"/>
      <w:lvlText w:val="%7."/>
      <w:lvlJc w:val="left"/>
      <w:pPr>
        <w:ind w:left="4806" w:hanging="360"/>
      </w:pPr>
    </w:lvl>
    <w:lvl w:ilvl="7" w:tplc="041F0019" w:tentative="1">
      <w:start w:val="1"/>
      <w:numFmt w:val="lowerLetter"/>
      <w:lvlText w:val="%8."/>
      <w:lvlJc w:val="left"/>
      <w:pPr>
        <w:ind w:left="5526" w:hanging="360"/>
      </w:pPr>
    </w:lvl>
    <w:lvl w:ilvl="8" w:tplc="041F001B" w:tentative="1">
      <w:start w:val="1"/>
      <w:numFmt w:val="lowerRoman"/>
      <w:lvlText w:val="%9."/>
      <w:lvlJc w:val="right"/>
      <w:pPr>
        <w:ind w:left="6246" w:hanging="180"/>
      </w:pPr>
    </w:lvl>
  </w:abstractNum>
  <w:abstractNum w:abstractNumId="18" w15:restartNumberingAfterBreak="0">
    <w:nsid w:val="7848392B"/>
    <w:multiLevelType w:val="hybridMultilevel"/>
    <w:tmpl w:val="2C763118"/>
    <w:lvl w:ilvl="0" w:tplc="EEDE5560">
      <w:start w:val="1"/>
      <w:numFmt w:val="decimal"/>
      <w:lvlText w:val="(%1)"/>
      <w:lvlJc w:val="left"/>
      <w:pPr>
        <w:ind w:left="487" w:hanging="360"/>
      </w:pPr>
      <w:rPr>
        <w:rFonts w:hint="default"/>
        <w:b/>
      </w:rPr>
    </w:lvl>
    <w:lvl w:ilvl="1" w:tplc="041F0019" w:tentative="1">
      <w:start w:val="1"/>
      <w:numFmt w:val="lowerLetter"/>
      <w:lvlText w:val="%2."/>
      <w:lvlJc w:val="left"/>
      <w:pPr>
        <w:ind w:left="1207" w:hanging="360"/>
      </w:pPr>
    </w:lvl>
    <w:lvl w:ilvl="2" w:tplc="041F001B" w:tentative="1">
      <w:start w:val="1"/>
      <w:numFmt w:val="lowerRoman"/>
      <w:lvlText w:val="%3."/>
      <w:lvlJc w:val="right"/>
      <w:pPr>
        <w:ind w:left="1927" w:hanging="180"/>
      </w:pPr>
    </w:lvl>
    <w:lvl w:ilvl="3" w:tplc="041F000F" w:tentative="1">
      <w:start w:val="1"/>
      <w:numFmt w:val="decimal"/>
      <w:lvlText w:val="%4."/>
      <w:lvlJc w:val="left"/>
      <w:pPr>
        <w:ind w:left="2647" w:hanging="360"/>
      </w:pPr>
    </w:lvl>
    <w:lvl w:ilvl="4" w:tplc="041F0019" w:tentative="1">
      <w:start w:val="1"/>
      <w:numFmt w:val="lowerLetter"/>
      <w:lvlText w:val="%5."/>
      <w:lvlJc w:val="left"/>
      <w:pPr>
        <w:ind w:left="3367" w:hanging="360"/>
      </w:pPr>
    </w:lvl>
    <w:lvl w:ilvl="5" w:tplc="041F001B" w:tentative="1">
      <w:start w:val="1"/>
      <w:numFmt w:val="lowerRoman"/>
      <w:lvlText w:val="%6."/>
      <w:lvlJc w:val="right"/>
      <w:pPr>
        <w:ind w:left="4087" w:hanging="180"/>
      </w:pPr>
    </w:lvl>
    <w:lvl w:ilvl="6" w:tplc="041F000F" w:tentative="1">
      <w:start w:val="1"/>
      <w:numFmt w:val="decimal"/>
      <w:lvlText w:val="%7."/>
      <w:lvlJc w:val="left"/>
      <w:pPr>
        <w:ind w:left="4807" w:hanging="360"/>
      </w:pPr>
    </w:lvl>
    <w:lvl w:ilvl="7" w:tplc="041F0019" w:tentative="1">
      <w:start w:val="1"/>
      <w:numFmt w:val="lowerLetter"/>
      <w:lvlText w:val="%8."/>
      <w:lvlJc w:val="left"/>
      <w:pPr>
        <w:ind w:left="5527" w:hanging="360"/>
      </w:pPr>
    </w:lvl>
    <w:lvl w:ilvl="8" w:tplc="041F001B" w:tentative="1">
      <w:start w:val="1"/>
      <w:numFmt w:val="lowerRoman"/>
      <w:lvlText w:val="%9."/>
      <w:lvlJc w:val="right"/>
      <w:pPr>
        <w:ind w:left="6247" w:hanging="180"/>
      </w:pPr>
    </w:lvl>
  </w:abstractNum>
  <w:abstractNum w:abstractNumId="19" w15:restartNumberingAfterBreak="0">
    <w:nsid w:val="78D01148"/>
    <w:multiLevelType w:val="hybridMultilevel"/>
    <w:tmpl w:val="3A8C9C78"/>
    <w:lvl w:ilvl="0" w:tplc="2A0EC454">
      <w:start w:val="1"/>
      <w:numFmt w:val="lowerLetter"/>
      <w:lvlText w:val="%1."/>
      <w:lvlJc w:val="left"/>
      <w:pPr>
        <w:ind w:left="568" w:hanging="360"/>
      </w:pPr>
      <w:rPr>
        <w:rFonts w:ascii="Times New Roman" w:eastAsia="Times New Roman" w:hAnsi="Times New Roman" w:cs="Times New Roman" w:hint="default"/>
        <w:b/>
        <w:bCs w:val="0"/>
        <w:i w:val="0"/>
        <w:iCs w:val="0"/>
        <w:spacing w:val="-1"/>
        <w:w w:val="100"/>
        <w:sz w:val="24"/>
        <w:szCs w:val="24"/>
        <w:lang w:val="tr-TR" w:eastAsia="en-US" w:bidi="ar-SA"/>
      </w:rPr>
    </w:lvl>
    <w:lvl w:ilvl="1" w:tplc="F3F0EEC8">
      <w:numFmt w:val="bullet"/>
      <w:lvlText w:val="•"/>
      <w:lvlJc w:val="left"/>
      <w:pPr>
        <w:ind w:left="1439" w:hanging="360"/>
      </w:pPr>
      <w:rPr>
        <w:rFonts w:hint="default"/>
        <w:lang w:val="tr-TR" w:eastAsia="en-US" w:bidi="ar-SA"/>
      </w:rPr>
    </w:lvl>
    <w:lvl w:ilvl="2" w:tplc="252209DE">
      <w:numFmt w:val="bullet"/>
      <w:lvlText w:val="•"/>
      <w:lvlJc w:val="left"/>
      <w:pPr>
        <w:ind w:left="2319" w:hanging="360"/>
      </w:pPr>
      <w:rPr>
        <w:rFonts w:hint="default"/>
        <w:lang w:val="tr-TR" w:eastAsia="en-US" w:bidi="ar-SA"/>
      </w:rPr>
    </w:lvl>
    <w:lvl w:ilvl="3" w:tplc="DD36FDDE">
      <w:numFmt w:val="bullet"/>
      <w:lvlText w:val="•"/>
      <w:lvlJc w:val="left"/>
      <w:pPr>
        <w:ind w:left="3198" w:hanging="360"/>
      </w:pPr>
      <w:rPr>
        <w:rFonts w:hint="default"/>
        <w:lang w:val="tr-TR" w:eastAsia="en-US" w:bidi="ar-SA"/>
      </w:rPr>
    </w:lvl>
    <w:lvl w:ilvl="4" w:tplc="E5522E1A">
      <w:numFmt w:val="bullet"/>
      <w:lvlText w:val="•"/>
      <w:lvlJc w:val="left"/>
      <w:pPr>
        <w:ind w:left="4078" w:hanging="360"/>
      </w:pPr>
      <w:rPr>
        <w:rFonts w:hint="default"/>
        <w:lang w:val="tr-TR" w:eastAsia="en-US" w:bidi="ar-SA"/>
      </w:rPr>
    </w:lvl>
    <w:lvl w:ilvl="5" w:tplc="17AC91C8">
      <w:numFmt w:val="bullet"/>
      <w:lvlText w:val="•"/>
      <w:lvlJc w:val="left"/>
      <w:pPr>
        <w:ind w:left="4958" w:hanging="360"/>
      </w:pPr>
      <w:rPr>
        <w:rFonts w:hint="default"/>
        <w:lang w:val="tr-TR" w:eastAsia="en-US" w:bidi="ar-SA"/>
      </w:rPr>
    </w:lvl>
    <w:lvl w:ilvl="6" w:tplc="505896C0">
      <w:numFmt w:val="bullet"/>
      <w:lvlText w:val="•"/>
      <w:lvlJc w:val="left"/>
      <w:pPr>
        <w:ind w:left="5837" w:hanging="360"/>
      </w:pPr>
      <w:rPr>
        <w:rFonts w:hint="default"/>
        <w:lang w:val="tr-TR" w:eastAsia="en-US" w:bidi="ar-SA"/>
      </w:rPr>
    </w:lvl>
    <w:lvl w:ilvl="7" w:tplc="E160CE76">
      <w:numFmt w:val="bullet"/>
      <w:lvlText w:val="•"/>
      <w:lvlJc w:val="left"/>
      <w:pPr>
        <w:ind w:left="6717" w:hanging="360"/>
      </w:pPr>
      <w:rPr>
        <w:rFonts w:hint="default"/>
        <w:lang w:val="tr-TR" w:eastAsia="en-US" w:bidi="ar-SA"/>
      </w:rPr>
    </w:lvl>
    <w:lvl w:ilvl="8" w:tplc="06CE67EC">
      <w:numFmt w:val="bullet"/>
      <w:lvlText w:val="•"/>
      <w:lvlJc w:val="left"/>
      <w:pPr>
        <w:ind w:left="7597" w:hanging="360"/>
      </w:pPr>
      <w:rPr>
        <w:rFonts w:hint="default"/>
        <w:lang w:val="tr-TR" w:eastAsia="en-US" w:bidi="ar-SA"/>
      </w:rPr>
    </w:lvl>
  </w:abstractNum>
  <w:num w:numId="1" w16cid:durableId="347948185">
    <w:abstractNumId w:val="5"/>
  </w:num>
  <w:num w:numId="2" w16cid:durableId="707216856">
    <w:abstractNumId w:val="15"/>
  </w:num>
  <w:num w:numId="3" w16cid:durableId="583806797">
    <w:abstractNumId w:val="2"/>
  </w:num>
  <w:num w:numId="4" w16cid:durableId="1347750588">
    <w:abstractNumId w:val="16"/>
  </w:num>
  <w:num w:numId="5" w16cid:durableId="981731754">
    <w:abstractNumId w:val="3"/>
  </w:num>
  <w:num w:numId="6" w16cid:durableId="2134135762">
    <w:abstractNumId w:val="19"/>
  </w:num>
  <w:num w:numId="7" w16cid:durableId="235748969">
    <w:abstractNumId w:val="17"/>
  </w:num>
  <w:num w:numId="8" w16cid:durableId="1991474337">
    <w:abstractNumId w:val="8"/>
  </w:num>
  <w:num w:numId="9" w16cid:durableId="479150954">
    <w:abstractNumId w:val="1"/>
  </w:num>
  <w:num w:numId="10" w16cid:durableId="270669879">
    <w:abstractNumId w:val="12"/>
  </w:num>
  <w:num w:numId="11" w16cid:durableId="2022005583">
    <w:abstractNumId w:val="7"/>
  </w:num>
  <w:num w:numId="12" w16cid:durableId="1701084935">
    <w:abstractNumId w:val="10"/>
  </w:num>
  <w:num w:numId="13" w16cid:durableId="271977975">
    <w:abstractNumId w:val="11"/>
  </w:num>
  <w:num w:numId="14" w16cid:durableId="1222789693">
    <w:abstractNumId w:val="14"/>
  </w:num>
  <w:num w:numId="15" w16cid:durableId="677999773">
    <w:abstractNumId w:val="13"/>
  </w:num>
  <w:num w:numId="16" w16cid:durableId="444540962">
    <w:abstractNumId w:val="18"/>
  </w:num>
  <w:num w:numId="17" w16cid:durableId="362486167">
    <w:abstractNumId w:val="9"/>
  </w:num>
  <w:num w:numId="18" w16cid:durableId="445389230">
    <w:abstractNumId w:val="4"/>
  </w:num>
  <w:num w:numId="19" w16cid:durableId="1746874548">
    <w:abstractNumId w:val="0"/>
  </w:num>
  <w:num w:numId="20" w16cid:durableId="21402170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C5368"/>
    <w:rsid w:val="0015460E"/>
    <w:rsid w:val="00241827"/>
    <w:rsid w:val="0037007B"/>
    <w:rsid w:val="003A2E70"/>
    <w:rsid w:val="004C5368"/>
    <w:rsid w:val="00652D10"/>
    <w:rsid w:val="00725959"/>
    <w:rsid w:val="00774DCD"/>
    <w:rsid w:val="008022AA"/>
    <w:rsid w:val="0087580C"/>
    <w:rsid w:val="008C5874"/>
    <w:rsid w:val="00AA0C1D"/>
    <w:rsid w:val="00BC7EB1"/>
    <w:rsid w:val="00D9541E"/>
    <w:rsid w:val="00DD0DA4"/>
    <w:rsid w:val="00E07D1E"/>
    <w:rsid w:val="00EC427B"/>
    <w:rsid w:val="00F5665C"/>
    <w:rsid w:val="00FF4B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09FA3BB"/>
  <w15:docId w15:val="{C236A2B8-3DF1-4BC9-A746-DF43D4C83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127"/>
      <w:jc w:val="both"/>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568"/>
    </w:pPr>
    <w:rPr>
      <w:sz w:val="24"/>
      <w:szCs w:val="24"/>
    </w:rPr>
  </w:style>
  <w:style w:type="paragraph" w:styleId="ListeParagraf">
    <w:name w:val="List Paragraph"/>
    <w:basedOn w:val="Normal"/>
    <w:uiPriority w:val="1"/>
    <w:qFormat/>
    <w:pPr>
      <w:ind w:left="568" w:hanging="360"/>
      <w:jc w:val="both"/>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EC427B"/>
    <w:pPr>
      <w:tabs>
        <w:tab w:val="center" w:pos="4536"/>
        <w:tab w:val="right" w:pos="9072"/>
      </w:tabs>
    </w:pPr>
  </w:style>
  <w:style w:type="character" w:customStyle="1" w:styleId="stBilgiChar">
    <w:name w:val="Üst Bilgi Char"/>
    <w:basedOn w:val="VarsaylanParagrafYazTipi"/>
    <w:link w:val="stBilgi"/>
    <w:uiPriority w:val="99"/>
    <w:rsid w:val="00EC427B"/>
    <w:rPr>
      <w:rFonts w:ascii="Times New Roman" w:eastAsia="Times New Roman" w:hAnsi="Times New Roman" w:cs="Times New Roman"/>
      <w:lang w:val="tr-TR"/>
    </w:rPr>
  </w:style>
  <w:style w:type="paragraph" w:styleId="AltBilgi">
    <w:name w:val="footer"/>
    <w:basedOn w:val="Normal"/>
    <w:link w:val="AltBilgiChar"/>
    <w:uiPriority w:val="99"/>
    <w:unhideWhenUsed/>
    <w:rsid w:val="00EC427B"/>
    <w:pPr>
      <w:tabs>
        <w:tab w:val="center" w:pos="4536"/>
        <w:tab w:val="right" w:pos="9072"/>
      </w:tabs>
    </w:pPr>
  </w:style>
  <w:style w:type="character" w:customStyle="1" w:styleId="AltBilgiChar">
    <w:name w:val="Alt Bilgi Char"/>
    <w:basedOn w:val="VarsaylanParagrafYazTipi"/>
    <w:link w:val="AltBilgi"/>
    <w:uiPriority w:val="99"/>
    <w:rsid w:val="00EC427B"/>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7</Pages>
  <Words>1535</Words>
  <Characters>8756</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Uğur EROĞLU</cp:lastModifiedBy>
  <cp:revision>11</cp:revision>
  <cp:lastPrinted>2025-08-07T10:19:00Z</cp:lastPrinted>
  <dcterms:created xsi:type="dcterms:W3CDTF">2025-03-04T07:14:00Z</dcterms:created>
  <dcterms:modified xsi:type="dcterms:W3CDTF">2025-08-07T10:57:00Z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2025-01-02T00:00:00Z</vt:filetime>
  </property>
  <property fmtid="{D5CDD505-2E9C-101B-9397-08002B2CF9AE}" pid="3" name="Creator">
    <vt:lpwstr>Microsoft Word 2016</vt:lpwstr>
  </property>
  <property fmtid="{D5CDD505-2E9C-101B-9397-08002B2CF9AE}" pid="4" name="LastSaved">
    <vt:filetime>2025-03-04T00:00:00Z</vt:filetime>
  </property>
  <property fmtid="{D5CDD505-2E9C-101B-9397-08002B2CF9AE}" pid="5" name="Producer">
    <vt:lpwstr>Neevia Document Converter Pro v7.1.0.106 (http://neevia.com)</vt:lpwstr>
  </property>
</Properties>
</file>